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57E8" w:rsidRPr="002357E8" w:rsidRDefault="002357E8" w:rsidP="002357E8">
      <w:pPr>
        <w:spacing w:after="0" w:line="240" w:lineRule="auto"/>
        <w:textAlignment w:val="baseline"/>
        <w:outlineLvl w:val="0"/>
        <w:rPr>
          <w:rFonts w:ascii="Arial" w:eastAsia="Times New Roman" w:hAnsi="Arial" w:cs="Arial"/>
          <w:kern w:val="36"/>
          <w:sz w:val="48"/>
          <w:szCs w:val="48"/>
          <w:lang w:eastAsia="nl-BE"/>
        </w:rPr>
      </w:pPr>
      <w:r w:rsidRPr="002357E8">
        <w:rPr>
          <w:rFonts w:ascii="Arial" w:eastAsia="Times New Roman" w:hAnsi="Arial" w:cs="Arial"/>
          <w:kern w:val="36"/>
          <w:sz w:val="48"/>
          <w:szCs w:val="48"/>
          <w:lang w:eastAsia="nl-BE"/>
        </w:rPr>
        <w:t>Vijf alternatieve vormen van </w:t>
      </w:r>
      <w:proofErr w:type="spellStart"/>
      <w:r w:rsidRPr="002357E8">
        <w:rPr>
          <w:rFonts w:ascii="Arial" w:eastAsia="Times New Roman" w:hAnsi="Arial" w:cs="Arial"/>
          <w:kern w:val="36"/>
          <w:sz w:val="48"/>
          <w:szCs w:val="48"/>
          <w:lang w:eastAsia="nl-BE"/>
        </w:rPr>
        <w:t>preteaching</w:t>
      </w:r>
      <w:proofErr w:type="spellEnd"/>
    </w:p>
    <w:p w:rsidR="002357E8" w:rsidRPr="002357E8" w:rsidRDefault="002357E8" w:rsidP="002357E8">
      <w:pPr>
        <w:numPr>
          <w:ilvl w:val="0"/>
          <w:numId w:val="1"/>
        </w:numPr>
        <w:shd w:val="clear" w:color="auto" w:fill="FFFFFF"/>
        <w:spacing w:after="0" w:line="240" w:lineRule="auto"/>
        <w:ind w:left="0" w:right="225"/>
        <w:textAlignment w:val="baseline"/>
        <w:rPr>
          <w:rFonts w:ascii="inherit" w:eastAsia="Times New Roman" w:hAnsi="inherit" w:cs="Arial"/>
          <w:color w:val="999999"/>
          <w:sz w:val="25"/>
          <w:szCs w:val="25"/>
          <w:lang w:eastAsia="nl-BE"/>
        </w:rPr>
      </w:pPr>
      <w:r w:rsidRPr="002357E8">
        <w:rPr>
          <w:rFonts w:ascii="inherit" w:eastAsia="Times New Roman" w:hAnsi="inherit" w:cs="Arial"/>
          <w:color w:val="999999"/>
          <w:sz w:val="25"/>
          <w:szCs w:val="25"/>
          <w:lang w:eastAsia="nl-BE"/>
        </w:rPr>
        <w:t> </w:t>
      </w:r>
      <w:r w:rsidRPr="002357E8">
        <w:rPr>
          <w:rFonts w:ascii="inherit" w:eastAsia="Times New Roman" w:hAnsi="inherit" w:cs="Arial"/>
          <w:color w:val="999999"/>
          <w:sz w:val="25"/>
          <w:szCs w:val="25"/>
          <w:bdr w:val="none" w:sz="0" w:space="0" w:color="auto" w:frame="1"/>
          <w:lang w:eastAsia="nl-BE"/>
        </w:rPr>
        <w:t>door </w:t>
      </w:r>
      <w:hyperlink r:id="rId5" w:history="1">
        <w:r w:rsidRPr="002357E8">
          <w:rPr>
            <w:rFonts w:ascii="inherit" w:eastAsia="Times New Roman" w:hAnsi="inherit" w:cs="Arial"/>
            <w:color w:val="999999"/>
            <w:sz w:val="25"/>
            <w:szCs w:val="25"/>
            <w:bdr w:val="none" w:sz="0" w:space="0" w:color="auto" w:frame="1"/>
            <w:lang w:eastAsia="nl-BE"/>
          </w:rPr>
          <w:t xml:space="preserve">Helena </w:t>
        </w:r>
        <w:proofErr w:type="spellStart"/>
        <w:r w:rsidRPr="002357E8">
          <w:rPr>
            <w:rFonts w:ascii="inherit" w:eastAsia="Times New Roman" w:hAnsi="inherit" w:cs="Arial"/>
            <w:color w:val="999999"/>
            <w:sz w:val="25"/>
            <w:szCs w:val="25"/>
            <w:bdr w:val="none" w:sz="0" w:space="0" w:color="auto" w:frame="1"/>
            <w:lang w:eastAsia="nl-BE"/>
          </w:rPr>
          <w:t>Taelman</w:t>
        </w:r>
        <w:proofErr w:type="spellEnd"/>
      </w:hyperlink>
    </w:p>
    <w:p w:rsidR="002357E8" w:rsidRPr="002357E8" w:rsidRDefault="002357E8" w:rsidP="002357E8">
      <w:pPr>
        <w:shd w:val="clear" w:color="auto" w:fill="FFFFFF"/>
        <w:spacing w:after="0" w:line="240" w:lineRule="auto"/>
        <w:textAlignment w:val="baseline"/>
        <w:rPr>
          <w:rFonts w:ascii="inherit" w:eastAsia="Times New Roman" w:hAnsi="inherit" w:cs="Arial"/>
          <w:color w:val="999999"/>
          <w:sz w:val="25"/>
          <w:szCs w:val="25"/>
          <w:lang w:eastAsia="nl-BE"/>
        </w:rPr>
      </w:pPr>
      <w:r w:rsidRPr="002357E8">
        <w:rPr>
          <w:rFonts w:ascii="inherit" w:eastAsia="Times New Roman" w:hAnsi="inherit" w:cs="Arial"/>
          <w:color w:val="999999"/>
          <w:sz w:val="25"/>
          <w:szCs w:val="25"/>
          <w:lang w:eastAsia="nl-BE"/>
        </w:rPr>
        <w:t> </w:t>
      </w:r>
    </w:p>
    <w:p w:rsidR="002357E8" w:rsidRPr="002357E8" w:rsidRDefault="002357E8" w:rsidP="002357E8">
      <w:pPr>
        <w:numPr>
          <w:ilvl w:val="0"/>
          <w:numId w:val="1"/>
        </w:numPr>
        <w:shd w:val="clear" w:color="auto" w:fill="FFFFFF"/>
        <w:spacing w:after="0" w:line="240" w:lineRule="auto"/>
        <w:ind w:left="0" w:right="225"/>
        <w:textAlignment w:val="baseline"/>
        <w:rPr>
          <w:rFonts w:ascii="inherit" w:eastAsia="Times New Roman" w:hAnsi="inherit" w:cs="Arial"/>
          <w:color w:val="999999"/>
          <w:sz w:val="25"/>
          <w:szCs w:val="25"/>
          <w:lang w:eastAsia="nl-BE"/>
        </w:rPr>
      </w:pPr>
      <w:r w:rsidRPr="002357E8">
        <w:rPr>
          <w:rFonts w:ascii="inherit" w:eastAsia="Times New Roman" w:hAnsi="inherit" w:cs="Arial"/>
          <w:color w:val="999999"/>
          <w:sz w:val="25"/>
          <w:szCs w:val="25"/>
          <w:lang w:eastAsia="nl-BE"/>
        </w:rPr>
        <w:t> </w:t>
      </w:r>
      <w:hyperlink r:id="rId6" w:history="1">
        <w:r w:rsidRPr="002357E8">
          <w:rPr>
            <w:rFonts w:ascii="inherit" w:eastAsia="Times New Roman" w:hAnsi="inherit" w:cs="Arial"/>
            <w:color w:val="999999"/>
            <w:sz w:val="25"/>
            <w:szCs w:val="25"/>
            <w:bdr w:val="none" w:sz="0" w:space="0" w:color="auto" w:frame="1"/>
            <w:lang w:eastAsia="nl-BE"/>
          </w:rPr>
          <w:t>22/05/2019</w:t>
        </w:r>
      </w:hyperlink>
    </w:p>
    <w:p w:rsidR="002357E8" w:rsidRPr="002357E8" w:rsidRDefault="002357E8" w:rsidP="002357E8">
      <w:pPr>
        <w:shd w:val="clear" w:color="auto" w:fill="FFFFFF"/>
        <w:spacing w:after="0" w:line="240" w:lineRule="auto"/>
        <w:textAlignment w:val="baseline"/>
        <w:rPr>
          <w:rFonts w:ascii="inherit" w:eastAsia="Times New Roman" w:hAnsi="inherit" w:cs="Arial"/>
          <w:color w:val="999999"/>
          <w:sz w:val="25"/>
          <w:szCs w:val="25"/>
          <w:lang w:eastAsia="nl-BE"/>
        </w:rPr>
      </w:pPr>
      <w:r w:rsidRPr="002357E8">
        <w:rPr>
          <w:rFonts w:ascii="inherit" w:eastAsia="Times New Roman" w:hAnsi="inherit" w:cs="Arial"/>
          <w:color w:val="999999"/>
          <w:sz w:val="25"/>
          <w:szCs w:val="25"/>
          <w:lang w:eastAsia="nl-BE"/>
        </w:rPr>
        <w:t> </w:t>
      </w:r>
    </w:p>
    <w:p w:rsidR="002357E8" w:rsidRPr="002357E8" w:rsidRDefault="002357E8" w:rsidP="002357E8">
      <w:pPr>
        <w:numPr>
          <w:ilvl w:val="0"/>
          <w:numId w:val="1"/>
        </w:numPr>
        <w:shd w:val="clear" w:color="auto" w:fill="FFFFFF"/>
        <w:spacing w:line="240" w:lineRule="auto"/>
        <w:ind w:left="0" w:right="225"/>
        <w:textAlignment w:val="baseline"/>
        <w:rPr>
          <w:rFonts w:ascii="inherit" w:eastAsia="Times New Roman" w:hAnsi="inherit" w:cs="Arial"/>
          <w:color w:val="999999"/>
          <w:sz w:val="25"/>
          <w:szCs w:val="25"/>
          <w:lang w:eastAsia="nl-BE"/>
        </w:rPr>
      </w:pPr>
      <w:r w:rsidRPr="002357E8">
        <w:rPr>
          <w:rFonts w:ascii="inherit" w:eastAsia="Times New Roman" w:hAnsi="inherit" w:cs="Arial"/>
          <w:color w:val="999999"/>
          <w:sz w:val="25"/>
          <w:szCs w:val="25"/>
          <w:lang w:eastAsia="nl-BE"/>
        </w:rPr>
        <w:t> </w:t>
      </w:r>
      <w:hyperlink r:id="rId7" w:history="1">
        <w:r w:rsidRPr="002357E8">
          <w:rPr>
            <w:rFonts w:ascii="inherit" w:eastAsia="Times New Roman" w:hAnsi="inherit" w:cs="Arial"/>
            <w:color w:val="999999"/>
            <w:sz w:val="25"/>
            <w:szCs w:val="25"/>
            <w:bdr w:val="none" w:sz="0" w:space="0" w:color="auto" w:frame="1"/>
            <w:lang w:eastAsia="nl-BE"/>
          </w:rPr>
          <w:t>blog met een inspirerend voorbeeld</w:t>
        </w:r>
      </w:hyperlink>
    </w:p>
    <w:p w:rsidR="002357E8" w:rsidRPr="002357E8" w:rsidRDefault="002357E8" w:rsidP="002357E8">
      <w:pPr>
        <w:spacing w:after="0" w:line="240" w:lineRule="auto"/>
        <w:rPr>
          <w:rFonts w:ascii="Times New Roman" w:eastAsia="Times New Roman" w:hAnsi="Times New Roman" w:cs="Times New Roman"/>
          <w:sz w:val="24"/>
          <w:szCs w:val="24"/>
          <w:lang w:eastAsia="nl-BE"/>
        </w:rPr>
      </w:pPr>
      <w:r w:rsidRPr="002357E8">
        <w:rPr>
          <w:rFonts w:ascii="Times New Roman" w:eastAsia="Times New Roman" w:hAnsi="Times New Roman" w:cs="Times New Roman"/>
          <w:noProof/>
          <w:sz w:val="24"/>
          <w:szCs w:val="24"/>
          <w:lang w:eastAsia="nl-BE"/>
        </w:rPr>
        <w:drawing>
          <wp:inline distT="0" distB="0" distL="0" distR="0">
            <wp:extent cx="2857500" cy="1600200"/>
            <wp:effectExtent l="0" t="0" r="0" b="0"/>
            <wp:docPr id="34" name="Afbeelding 34" descr="https://kleutergewijs.files.wordpress.com/2019/05/uitvindingen.jpg?w=300&amp;h=168&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kleutergewijs.files.wordpress.com/2019/05/uitvindingen.jpg?w=300&amp;h=168&amp;crop=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2357E8" w:rsidRPr="002357E8" w:rsidRDefault="002357E8" w:rsidP="002357E8">
      <w:pPr>
        <w:shd w:val="clear" w:color="auto" w:fill="FFFFFF"/>
        <w:spacing w:after="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In het kleuteronderwijs gebeurt </w:t>
      </w:r>
      <w:proofErr w:type="spellStart"/>
      <w:r w:rsidRPr="002357E8">
        <w:rPr>
          <w:rFonts w:ascii="inherit" w:eastAsia="Times New Roman" w:hAnsi="inherit" w:cs="Arial"/>
          <w:i/>
          <w:iCs/>
          <w:color w:val="666666"/>
          <w:sz w:val="27"/>
          <w:szCs w:val="27"/>
          <w:bdr w:val="none" w:sz="0" w:space="0" w:color="auto" w:frame="1"/>
          <w:lang w:eastAsia="nl-BE"/>
        </w:rPr>
        <w:t>preteaching</w:t>
      </w:r>
      <w:proofErr w:type="spellEnd"/>
      <w:r w:rsidRPr="002357E8">
        <w:rPr>
          <w:rFonts w:ascii="inherit" w:eastAsia="Times New Roman" w:hAnsi="inherit" w:cs="Arial"/>
          <w:color w:val="666666"/>
          <w:sz w:val="27"/>
          <w:szCs w:val="27"/>
          <w:lang w:eastAsia="nl-BE"/>
        </w:rPr>
        <w:t xml:space="preserve"> vooral bij het voorlezen. Meestal leest de leerkracht het verhaal dan al eens interactief voor aan een klein groepje minder taalvaardige kleuters, voor het klassikale voorleesmoment. Ongetwijfeld doen jullie dat ook vaak op school! En gelijk heb je, want met </w:t>
      </w:r>
      <w:proofErr w:type="spellStart"/>
      <w:r w:rsidRPr="002357E8">
        <w:rPr>
          <w:rFonts w:ascii="inherit" w:eastAsia="Times New Roman" w:hAnsi="inherit" w:cs="Arial"/>
          <w:color w:val="666666"/>
          <w:sz w:val="27"/>
          <w:szCs w:val="27"/>
          <w:lang w:eastAsia="nl-BE"/>
        </w:rPr>
        <w:t>preteaching</w:t>
      </w:r>
      <w:proofErr w:type="spellEnd"/>
      <w:r w:rsidRPr="002357E8">
        <w:rPr>
          <w:rFonts w:ascii="inherit" w:eastAsia="Times New Roman" w:hAnsi="inherit" w:cs="Arial"/>
          <w:color w:val="666666"/>
          <w:sz w:val="27"/>
          <w:szCs w:val="27"/>
          <w:lang w:eastAsia="nl-BE"/>
        </w:rPr>
        <w:t xml:space="preserve"> fris je de voorkennis van de kleuters op en verstevig je die. Geen overbodige luxe wanneer er grote verschillen tussen kleuters bestaan in hun voorkennis, en wanneer je weet dat de voorkennis bepaalt hoeveel kleuters leren (</w:t>
      </w:r>
      <w:proofErr w:type="spellStart"/>
      <w:r w:rsidRPr="002357E8">
        <w:rPr>
          <w:rFonts w:ascii="inherit" w:eastAsia="Times New Roman" w:hAnsi="inherit" w:cs="Arial"/>
          <w:color w:val="666666"/>
          <w:sz w:val="27"/>
          <w:szCs w:val="27"/>
          <w:lang w:eastAsia="nl-BE"/>
        </w:rPr>
        <w:t>Kaefer</w:t>
      </w:r>
      <w:proofErr w:type="spellEnd"/>
      <w:r w:rsidRPr="002357E8">
        <w:rPr>
          <w:rFonts w:ascii="inherit" w:eastAsia="Times New Roman" w:hAnsi="inherit" w:cs="Arial"/>
          <w:color w:val="666666"/>
          <w:sz w:val="27"/>
          <w:szCs w:val="27"/>
          <w:lang w:eastAsia="nl-BE"/>
        </w:rPr>
        <w:t xml:space="preserve"> et al., 2015; </w:t>
      </w:r>
      <w:proofErr w:type="spellStart"/>
      <w:r w:rsidRPr="002357E8">
        <w:rPr>
          <w:rFonts w:ascii="inherit" w:eastAsia="Times New Roman" w:hAnsi="inherit" w:cs="Arial"/>
          <w:color w:val="666666"/>
          <w:sz w:val="27"/>
          <w:szCs w:val="27"/>
          <w:lang w:eastAsia="nl-BE"/>
        </w:rPr>
        <w:t>Kirschner</w:t>
      </w:r>
      <w:proofErr w:type="spellEnd"/>
      <w:r w:rsidRPr="002357E8">
        <w:rPr>
          <w:rFonts w:ascii="inherit" w:eastAsia="Times New Roman" w:hAnsi="inherit" w:cs="Arial"/>
          <w:color w:val="666666"/>
          <w:sz w:val="27"/>
          <w:szCs w:val="27"/>
          <w:lang w:eastAsia="nl-BE"/>
        </w:rPr>
        <w:t xml:space="preserve"> et al., 2018). Bovendien is dit een topstrategie om het verhaalbegrip te bevorderen (</w:t>
      </w:r>
      <w:proofErr w:type="spellStart"/>
      <w:r w:rsidRPr="002357E8">
        <w:rPr>
          <w:rFonts w:ascii="inherit" w:eastAsia="Times New Roman" w:hAnsi="inherit" w:cs="Arial"/>
          <w:color w:val="666666"/>
          <w:sz w:val="27"/>
          <w:szCs w:val="27"/>
          <w:lang w:eastAsia="nl-BE"/>
        </w:rPr>
        <w:t>Shanahan</w:t>
      </w:r>
      <w:proofErr w:type="spellEnd"/>
      <w:r w:rsidRPr="002357E8">
        <w:rPr>
          <w:rFonts w:ascii="inherit" w:eastAsia="Times New Roman" w:hAnsi="inherit" w:cs="Arial"/>
          <w:color w:val="666666"/>
          <w:sz w:val="27"/>
          <w:szCs w:val="27"/>
          <w:lang w:eastAsia="nl-BE"/>
        </w:rPr>
        <w:t xml:space="preserve"> et al., 2010). Dat is nodig, want wie een verhaal goed begrijpt, leert daar veel taal uit en ook wereldkennis of socio-emotionele inzichten of … </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 xml:space="preserve">Ik lijst hier vijf alternatieve werkwijzen op als inspiratie om de </w:t>
      </w:r>
      <w:proofErr w:type="spellStart"/>
      <w:r w:rsidRPr="002357E8">
        <w:rPr>
          <w:rFonts w:ascii="inherit" w:eastAsia="Times New Roman" w:hAnsi="inherit" w:cs="Arial"/>
          <w:color w:val="666666"/>
          <w:sz w:val="27"/>
          <w:szCs w:val="27"/>
          <w:lang w:eastAsia="nl-BE"/>
        </w:rPr>
        <w:t>preteaching</w:t>
      </w:r>
      <w:proofErr w:type="spellEnd"/>
      <w:r w:rsidRPr="002357E8">
        <w:rPr>
          <w:rFonts w:ascii="inherit" w:eastAsia="Times New Roman" w:hAnsi="inherit" w:cs="Arial"/>
          <w:color w:val="666666"/>
          <w:sz w:val="27"/>
          <w:szCs w:val="27"/>
          <w:lang w:eastAsia="nl-BE"/>
        </w:rPr>
        <w:t xml:space="preserve"> nog bewuster vorm te geven, én om je uit te dagen om er jouw eigen ideeën aan toe te voegen. De mosterd haal ik uit het STEM-op-taalproject, waarin we met 14 kleuterleerkrachten en 3 lerarenopleiders werkten aan STEM (</w:t>
      </w:r>
      <w:proofErr w:type="spellStart"/>
      <w:r w:rsidRPr="002357E8">
        <w:rPr>
          <w:rFonts w:ascii="inherit" w:eastAsia="Times New Roman" w:hAnsi="inherit" w:cs="Arial"/>
          <w:color w:val="666666"/>
          <w:sz w:val="27"/>
          <w:szCs w:val="27"/>
          <w:lang w:eastAsia="nl-BE"/>
        </w:rPr>
        <w:t>science</w:t>
      </w:r>
      <w:proofErr w:type="spellEnd"/>
      <w:r w:rsidRPr="002357E8">
        <w:rPr>
          <w:rFonts w:ascii="inherit" w:eastAsia="Times New Roman" w:hAnsi="inherit" w:cs="Arial"/>
          <w:color w:val="666666"/>
          <w:sz w:val="27"/>
          <w:szCs w:val="27"/>
          <w:lang w:eastAsia="nl-BE"/>
        </w:rPr>
        <w:t>-</w:t>
      </w:r>
      <w:proofErr w:type="spellStart"/>
      <w:r w:rsidRPr="002357E8">
        <w:rPr>
          <w:rFonts w:ascii="inherit" w:eastAsia="Times New Roman" w:hAnsi="inherit" w:cs="Arial"/>
          <w:color w:val="666666"/>
          <w:sz w:val="27"/>
          <w:szCs w:val="27"/>
          <w:lang w:eastAsia="nl-BE"/>
        </w:rPr>
        <w:t>technology</w:t>
      </w:r>
      <w:proofErr w:type="spellEnd"/>
      <w:r w:rsidRPr="002357E8">
        <w:rPr>
          <w:rFonts w:ascii="inherit" w:eastAsia="Times New Roman" w:hAnsi="inherit" w:cs="Arial"/>
          <w:color w:val="666666"/>
          <w:sz w:val="27"/>
          <w:szCs w:val="27"/>
          <w:lang w:eastAsia="nl-BE"/>
        </w:rPr>
        <w:t>-engineering-</w:t>
      </w:r>
      <w:proofErr w:type="spellStart"/>
      <w:r w:rsidRPr="002357E8">
        <w:rPr>
          <w:rFonts w:ascii="inherit" w:eastAsia="Times New Roman" w:hAnsi="inherit" w:cs="Arial"/>
          <w:color w:val="666666"/>
          <w:sz w:val="27"/>
          <w:szCs w:val="27"/>
          <w:lang w:eastAsia="nl-BE"/>
        </w:rPr>
        <w:t>mathematics</w:t>
      </w:r>
      <w:proofErr w:type="spellEnd"/>
      <w:r w:rsidRPr="002357E8">
        <w:rPr>
          <w:rFonts w:ascii="inherit" w:eastAsia="Times New Roman" w:hAnsi="inherit" w:cs="Arial"/>
          <w:color w:val="666666"/>
          <w:sz w:val="27"/>
          <w:szCs w:val="27"/>
          <w:lang w:eastAsia="nl-BE"/>
        </w:rPr>
        <w:t>) en taal. </w:t>
      </w:r>
    </w:p>
    <w:p w:rsidR="002357E8" w:rsidRPr="002357E8" w:rsidRDefault="00BD6002" w:rsidP="002357E8">
      <w:pPr>
        <w:shd w:val="clear" w:color="auto" w:fill="FFFFFF"/>
        <w:spacing w:before="315" w:after="315" w:line="240" w:lineRule="auto"/>
        <w:textAlignment w:val="baseline"/>
        <w:outlineLvl w:val="2"/>
        <w:rPr>
          <w:rFonts w:ascii="Arial" w:eastAsia="Times New Roman" w:hAnsi="Arial" w:cs="Arial"/>
          <w:color w:val="666666"/>
          <w:sz w:val="27"/>
          <w:szCs w:val="27"/>
          <w:lang w:eastAsia="nl-BE"/>
        </w:rPr>
      </w:pPr>
      <w:r>
        <w:rPr>
          <w:rFonts w:ascii="Arial" w:eastAsia="Times New Roman" w:hAnsi="Arial" w:cs="Arial"/>
          <w:color w:val="666666"/>
          <w:sz w:val="27"/>
          <w:szCs w:val="27"/>
          <w:lang w:eastAsia="nl-BE"/>
        </w:rPr>
        <w:t xml:space="preserve">1. </w:t>
      </w:r>
      <w:proofErr w:type="spellStart"/>
      <w:r w:rsidR="002357E8" w:rsidRPr="002357E8">
        <w:rPr>
          <w:rFonts w:ascii="Arial" w:eastAsia="Times New Roman" w:hAnsi="Arial" w:cs="Arial"/>
          <w:color w:val="666666"/>
          <w:sz w:val="27"/>
          <w:szCs w:val="27"/>
          <w:lang w:eastAsia="nl-BE"/>
        </w:rPr>
        <w:t>Preteaching</w:t>
      </w:r>
      <w:proofErr w:type="spellEnd"/>
      <w:r w:rsidR="002357E8" w:rsidRPr="002357E8">
        <w:rPr>
          <w:rFonts w:ascii="Arial" w:eastAsia="Times New Roman" w:hAnsi="Arial" w:cs="Arial"/>
          <w:color w:val="666666"/>
          <w:sz w:val="27"/>
          <w:szCs w:val="27"/>
          <w:lang w:eastAsia="nl-BE"/>
        </w:rPr>
        <w:t xml:space="preserve"> door herinneringen op te halen en te verbinden met nieuwe wereldkennis</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Soms ontbreekt de wereldkennis om een boek te begrijpen en moet je die eerst aanbrengen. Dat doe je best door die te verbinden met ervaringen die de kinderen al wel hebben. Eerst dus maar die ervaringen wakker roepen.</w:t>
      </w:r>
    </w:p>
    <w:p w:rsidR="002357E8" w:rsidRPr="002357E8" w:rsidRDefault="002357E8" w:rsidP="002357E8">
      <w:pPr>
        <w:shd w:val="clear" w:color="auto" w:fill="FFFFFF"/>
        <w:spacing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noProof/>
          <w:color w:val="666666"/>
          <w:sz w:val="27"/>
          <w:szCs w:val="27"/>
          <w:lang w:eastAsia="nl-BE"/>
        </w:rPr>
        <w:lastRenderedPageBreak/>
        <w:drawing>
          <wp:inline distT="0" distB="0" distL="0" distR="0">
            <wp:extent cx="1714500" cy="2095500"/>
            <wp:effectExtent l="0" t="0" r="0" b="0"/>
            <wp:docPr id="33" name="Afbeelding 33" descr="https://kleutergewijs.files.wordpress.com/2019/05/floeffiewoe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kleutergewijs.files.wordpress.com/2019/05/floeffiewoeffi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2095500"/>
                    </a:xfrm>
                    <a:prstGeom prst="rect">
                      <a:avLst/>
                    </a:prstGeom>
                    <a:noFill/>
                    <a:ln>
                      <a:noFill/>
                    </a:ln>
                  </pic:spPr>
                </pic:pic>
              </a:graphicData>
            </a:graphic>
          </wp:inline>
        </w:drawing>
      </w:r>
    </w:p>
    <w:p w:rsidR="002357E8" w:rsidRPr="002357E8" w:rsidRDefault="002357E8" w:rsidP="002357E8">
      <w:pPr>
        <w:shd w:val="clear" w:color="auto" w:fill="EEEEEE"/>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 xml:space="preserve">Ooit al eens last gehad van nachtlawaai? Dat is een hele moeilijke vraag voor vierjarige kleuters. Maar begrijpen wat nachtlawaai inhoudt, is wel belangrijk om het boek </w:t>
      </w:r>
      <w:proofErr w:type="spellStart"/>
      <w:r w:rsidRPr="002357E8">
        <w:rPr>
          <w:rFonts w:ascii="inherit" w:eastAsia="Times New Roman" w:hAnsi="inherit" w:cs="Arial"/>
          <w:color w:val="666666"/>
          <w:sz w:val="27"/>
          <w:szCs w:val="27"/>
          <w:lang w:eastAsia="nl-BE"/>
        </w:rPr>
        <w:t>Floeffiewoeffie</w:t>
      </w:r>
      <w:proofErr w:type="spellEnd"/>
      <w:r w:rsidRPr="002357E8">
        <w:rPr>
          <w:rFonts w:ascii="inherit" w:eastAsia="Times New Roman" w:hAnsi="inherit" w:cs="Arial"/>
          <w:color w:val="666666"/>
          <w:sz w:val="27"/>
          <w:szCs w:val="27"/>
          <w:lang w:eastAsia="nl-BE"/>
        </w:rPr>
        <w:t xml:space="preserve"> te kunnen volgen. In dit verhaal kunnen meneer Vik en zijn hondje niet slapen, omdat neef Wik eerst druk bezig is met een kettingzaag en daarna met een drumstel. Tijdens de </w:t>
      </w:r>
      <w:proofErr w:type="spellStart"/>
      <w:r w:rsidRPr="002357E8">
        <w:rPr>
          <w:rFonts w:ascii="inherit" w:eastAsia="Times New Roman" w:hAnsi="inherit" w:cs="Arial"/>
          <w:color w:val="666666"/>
          <w:sz w:val="27"/>
          <w:szCs w:val="27"/>
          <w:lang w:eastAsia="nl-BE"/>
        </w:rPr>
        <w:t>preteaching</w:t>
      </w:r>
      <w:proofErr w:type="spellEnd"/>
      <w:r w:rsidRPr="002357E8">
        <w:rPr>
          <w:rFonts w:ascii="inherit" w:eastAsia="Times New Roman" w:hAnsi="inherit" w:cs="Arial"/>
          <w:color w:val="666666"/>
          <w:sz w:val="27"/>
          <w:szCs w:val="27"/>
          <w:lang w:eastAsia="nl-BE"/>
        </w:rPr>
        <w:t xml:space="preserve"> voor dit boek roepen we de eigen ervaringen van kleuters wakker door prenten met bronnen van lawaai te tonen. De kleuters vertellen wat ze ’s nachts zelf allemaal al eens hoorden, en sorteren de prenten: storend lawaai versus aangename geluiden. Uiteraard mogen ze daarbij ook het lawaai nabootsen. Zo krijgt het concept ‘nachtlawaai’ vorm in hun hoofd. Op één prent staat een drumstel, op een andere prent een kettingzaag. Dat zijn in het verhaal twee belangrijke bronnen van nachtlawaai waar de kleuters misschien minder bekend mee zijn. De leerkracht bespreekt met hen wat een kettingzaag is, hoe een drumstel klinkt. Wanneer het boek iets later op de dag voorgelezen wordt, doen verschillende kleuters spontaan de beweging van een kettingzaag na, met het bijhorende geluid.</w:t>
      </w:r>
    </w:p>
    <w:p w:rsidR="002357E8" w:rsidRPr="002357E8" w:rsidRDefault="00BD6002" w:rsidP="002357E8">
      <w:pPr>
        <w:shd w:val="clear" w:color="auto" w:fill="FFFFFF"/>
        <w:spacing w:before="315" w:after="315" w:line="240" w:lineRule="auto"/>
        <w:textAlignment w:val="baseline"/>
        <w:outlineLvl w:val="2"/>
        <w:rPr>
          <w:rFonts w:ascii="Arial" w:eastAsia="Times New Roman" w:hAnsi="Arial" w:cs="Arial"/>
          <w:color w:val="666666"/>
          <w:sz w:val="27"/>
          <w:szCs w:val="27"/>
          <w:lang w:eastAsia="nl-BE"/>
        </w:rPr>
      </w:pPr>
      <w:r>
        <w:rPr>
          <w:rFonts w:ascii="Arial" w:eastAsia="Times New Roman" w:hAnsi="Arial" w:cs="Arial"/>
          <w:color w:val="666666"/>
          <w:sz w:val="27"/>
          <w:szCs w:val="27"/>
          <w:lang w:eastAsia="nl-BE"/>
        </w:rPr>
        <w:t xml:space="preserve">2. </w:t>
      </w:r>
      <w:proofErr w:type="spellStart"/>
      <w:r w:rsidR="002357E8" w:rsidRPr="002357E8">
        <w:rPr>
          <w:rFonts w:ascii="Arial" w:eastAsia="Times New Roman" w:hAnsi="Arial" w:cs="Arial"/>
          <w:color w:val="666666"/>
          <w:sz w:val="27"/>
          <w:szCs w:val="27"/>
          <w:lang w:eastAsia="nl-BE"/>
        </w:rPr>
        <w:t>Preteaching</w:t>
      </w:r>
      <w:proofErr w:type="spellEnd"/>
      <w:r w:rsidR="002357E8" w:rsidRPr="002357E8">
        <w:rPr>
          <w:rFonts w:ascii="Arial" w:eastAsia="Times New Roman" w:hAnsi="Arial" w:cs="Arial"/>
          <w:color w:val="666666"/>
          <w:sz w:val="27"/>
          <w:szCs w:val="27"/>
          <w:lang w:eastAsia="nl-BE"/>
        </w:rPr>
        <w:t xml:space="preserve"> door samen alvast enkele prenten te ontcijferen!</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Vaak ondersteunen de prenten van het boek het verhaalbegrip, maar eerlijk gezegd is dat lang niet altijd het geval. Soms zijn prenten zo druk dat je al heel geconcentreerd moet kijken om te begrijpen wat zich afspeelt. Als je dan ook nog niet meteen herkent wat er staat, dan ben je een vogel voor de kat. Daarom verdienen dergelijke prenten al op voorhand aandacht. </w:t>
      </w:r>
    </w:p>
    <w:p w:rsidR="002357E8" w:rsidRPr="002357E8" w:rsidRDefault="002357E8" w:rsidP="002357E8">
      <w:pPr>
        <w:shd w:val="clear" w:color="auto" w:fill="FFFFFF"/>
        <w:spacing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noProof/>
          <w:color w:val="666666"/>
          <w:sz w:val="27"/>
          <w:szCs w:val="27"/>
          <w:lang w:eastAsia="nl-BE"/>
        </w:rPr>
        <w:drawing>
          <wp:inline distT="0" distB="0" distL="0" distR="0">
            <wp:extent cx="1314450" cy="1333500"/>
            <wp:effectExtent l="0" t="0" r="0" b="0"/>
            <wp:docPr id="32" name="Afbeelding 32" descr="https://kleutergewijs.files.wordpress.com/2019/05/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kleutergewijs.files.wordpress.com/2019/05/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333500"/>
                    </a:xfrm>
                    <a:prstGeom prst="rect">
                      <a:avLst/>
                    </a:prstGeom>
                    <a:noFill/>
                    <a:ln>
                      <a:noFill/>
                    </a:ln>
                  </pic:spPr>
                </pic:pic>
              </a:graphicData>
            </a:graphic>
          </wp:inline>
        </w:drawing>
      </w:r>
    </w:p>
    <w:p w:rsidR="002357E8" w:rsidRPr="002357E8" w:rsidRDefault="002357E8" w:rsidP="002357E8">
      <w:pPr>
        <w:shd w:val="clear" w:color="auto" w:fill="FFFFFF"/>
        <w:spacing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noProof/>
          <w:color w:val="666666"/>
          <w:sz w:val="27"/>
          <w:szCs w:val="27"/>
          <w:lang w:eastAsia="nl-BE"/>
        </w:rPr>
        <w:lastRenderedPageBreak/>
        <w:drawing>
          <wp:inline distT="0" distB="0" distL="0" distR="0">
            <wp:extent cx="2425700" cy="1365250"/>
            <wp:effectExtent l="0" t="0" r="0" b="6350"/>
            <wp:docPr id="31" name="Afbeelding 31" descr="https://kleutergewijs.files.wordpress.com/2019/05/uitvind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kleutergewijs.files.wordpress.com/2019/05/uitvinding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0" cy="1365250"/>
                    </a:xfrm>
                    <a:prstGeom prst="rect">
                      <a:avLst/>
                    </a:prstGeom>
                    <a:noFill/>
                    <a:ln>
                      <a:noFill/>
                    </a:ln>
                  </pic:spPr>
                </pic:pic>
              </a:graphicData>
            </a:graphic>
          </wp:inline>
        </w:drawing>
      </w:r>
    </w:p>
    <w:p w:rsidR="002357E8" w:rsidRPr="002357E8" w:rsidRDefault="002357E8" w:rsidP="002357E8">
      <w:pPr>
        <w:shd w:val="clear" w:color="auto" w:fill="EEEEEE"/>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 xml:space="preserve">Sara Snufje is een prikkelend verhaal over een ondernemende kleuter die zelf oplossingen voor haar problemen uitvindt. Dat wordt in het begin van het boek geïllustreerd met drie drukke prenten van Sara’s uitvindingen. Elke prent vraagt toch wel 5 minuten om te doorgronden. </w:t>
      </w:r>
      <w:proofErr w:type="spellStart"/>
      <w:r w:rsidRPr="002357E8">
        <w:rPr>
          <w:rFonts w:ascii="inherit" w:eastAsia="Times New Roman" w:hAnsi="inherit" w:cs="Arial"/>
          <w:color w:val="666666"/>
          <w:sz w:val="27"/>
          <w:szCs w:val="27"/>
          <w:lang w:eastAsia="nl-BE"/>
        </w:rPr>
        <w:t>Preteaching</w:t>
      </w:r>
      <w:proofErr w:type="spellEnd"/>
      <w:r w:rsidRPr="002357E8">
        <w:rPr>
          <w:rFonts w:ascii="inherit" w:eastAsia="Times New Roman" w:hAnsi="inherit" w:cs="Arial"/>
          <w:color w:val="666666"/>
          <w:sz w:val="27"/>
          <w:szCs w:val="27"/>
          <w:lang w:eastAsia="nl-BE"/>
        </w:rPr>
        <w:t xml:space="preserve"> gebeurt hier zowel met de grote groep als de kleine groep. In de grote kring maken de kleuters kennis met Sara. Op drie prenten ontdekken ze welke alledaagse problemen Sara heeft en hoe ze die oplost. Vervolgens komen de prenten aan de muur. De leerkracht bespreekt de prenten met kleine groepjes kleuters opnieuw. Ze mogen vertellen wanneer ze zelf ook deze problemen hebben ervaren, en hoe ze die zouden oplossen. </w:t>
      </w:r>
    </w:p>
    <w:p w:rsidR="002357E8" w:rsidRPr="002357E8" w:rsidRDefault="00BD6002" w:rsidP="002357E8">
      <w:pPr>
        <w:shd w:val="clear" w:color="auto" w:fill="FFFFFF"/>
        <w:spacing w:before="315" w:after="315" w:line="240" w:lineRule="auto"/>
        <w:textAlignment w:val="baseline"/>
        <w:outlineLvl w:val="2"/>
        <w:rPr>
          <w:rFonts w:ascii="Arial" w:eastAsia="Times New Roman" w:hAnsi="Arial" w:cs="Arial"/>
          <w:color w:val="666666"/>
          <w:sz w:val="27"/>
          <w:szCs w:val="27"/>
          <w:lang w:eastAsia="nl-BE"/>
        </w:rPr>
      </w:pPr>
      <w:r>
        <w:rPr>
          <w:rFonts w:ascii="Arial" w:eastAsia="Times New Roman" w:hAnsi="Arial" w:cs="Arial"/>
          <w:color w:val="666666"/>
          <w:sz w:val="27"/>
          <w:szCs w:val="27"/>
          <w:lang w:eastAsia="nl-BE"/>
        </w:rPr>
        <w:t xml:space="preserve">3. </w:t>
      </w:r>
      <w:proofErr w:type="spellStart"/>
      <w:r w:rsidR="002357E8" w:rsidRPr="002357E8">
        <w:rPr>
          <w:rFonts w:ascii="Arial" w:eastAsia="Times New Roman" w:hAnsi="Arial" w:cs="Arial"/>
          <w:color w:val="666666"/>
          <w:sz w:val="27"/>
          <w:szCs w:val="27"/>
          <w:lang w:eastAsia="nl-BE"/>
        </w:rPr>
        <w:t>Preteaching</w:t>
      </w:r>
      <w:proofErr w:type="spellEnd"/>
      <w:r w:rsidR="002357E8" w:rsidRPr="002357E8">
        <w:rPr>
          <w:rFonts w:ascii="Arial" w:eastAsia="Times New Roman" w:hAnsi="Arial" w:cs="Arial"/>
          <w:color w:val="666666"/>
          <w:sz w:val="27"/>
          <w:szCs w:val="27"/>
          <w:lang w:eastAsia="nl-BE"/>
        </w:rPr>
        <w:t xml:space="preserve"> door eerst een ander boek te lezen</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Sommige kinderen zijn echt nog niet toe aan het verhaal dat centraal staat in de klas. Het ligt te ver buiten de naaste zone van ontwikkeling. Met hen kom je soms wel een stapje verder door een eenvoudiger boek te lezen binnen hetzelfde thema. Met een dergelijk boek breng je alvast de basiswoordenschat aan. Uiteraard komt het erop aan om een boek te zoeken dat ondanks de eenvoud toch aanspreekt, dat geschikt is om interactief voor te lezen en gekoppeld kan worden aan speelse verwerkingsactiviteiten: een verteltafel, een schimmenspel, rollenspel, de ene kleuter “leest voor” aan de andere.</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 xml:space="preserve">Met deze voorbereiding kunnen de kleuters uit het </w:t>
      </w:r>
      <w:proofErr w:type="spellStart"/>
      <w:r w:rsidRPr="002357E8">
        <w:rPr>
          <w:rFonts w:ascii="inherit" w:eastAsia="Times New Roman" w:hAnsi="inherit" w:cs="Arial"/>
          <w:color w:val="666666"/>
          <w:sz w:val="27"/>
          <w:szCs w:val="27"/>
          <w:lang w:eastAsia="nl-BE"/>
        </w:rPr>
        <w:t>preteaching</w:t>
      </w:r>
      <w:proofErr w:type="spellEnd"/>
      <w:r w:rsidRPr="002357E8">
        <w:rPr>
          <w:rFonts w:ascii="inherit" w:eastAsia="Times New Roman" w:hAnsi="inherit" w:cs="Arial"/>
          <w:color w:val="666666"/>
          <w:sz w:val="27"/>
          <w:szCs w:val="27"/>
          <w:lang w:eastAsia="nl-BE"/>
        </w:rPr>
        <w:t xml:space="preserve"> groepje nadien wellicht een moeilijker boek aan, en dat boek brengt dan weer de nodige voorkennis voor een volgend boek. Zo kan je boeken stapelen tot een “boekenladder” met boeken uit diverse genres, diverse moeilijkheidsgraden en een overlappende woordenschat (</w:t>
      </w:r>
      <w:proofErr w:type="spellStart"/>
      <w:r w:rsidRPr="002357E8">
        <w:rPr>
          <w:rFonts w:ascii="inherit" w:eastAsia="Times New Roman" w:hAnsi="inherit" w:cs="Arial"/>
          <w:color w:val="666666"/>
          <w:sz w:val="27"/>
          <w:szCs w:val="27"/>
          <w:lang w:eastAsia="nl-BE"/>
        </w:rPr>
        <w:t>Neuman</w:t>
      </w:r>
      <w:proofErr w:type="spellEnd"/>
      <w:r w:rsidRPr="002357E8">
        <w:rPr>
          <w:rFonts w:ascii="inherit" w:eastAsia="Times New Roman" w:hAnsi="inherit" w:cs="Arial"/>
          <w:color w:val="666666"/>
          <w:sz w:val="27"/>
          <w:szCs w:val="27"/>
          <w:lang w:eastAsia="nl-BE"/>
        </w:rPr>
        <w:t xml:space="preserve"> &amp; Wright, 2013).</w:t>
      </w:r>
    </w:p>
    <w:p w:rsidR="002357E8" w:rsidRPr="002357E8" w:rsidRDefault="002357E8" w:rsidP="002357E8">
      <w:pPr>
        <w:shd w:val="clear" w:color="auto" w:fill="FFFFFF"/>
        <w:spacing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noProof/>
          <w:color w:val="666666"/>
          <w:sz w:val="27"/>
          <w:szCs w:val="27"/>
          <w:lang w:eastAsia="nl-BE"/>
        </w:rPr>
        <w:drawing>
          <wp:inline distT="0" distB="0" distL="0" distR="0">
            <wp:extent cx="5463354" cy="849097"/>
            <wp:effectExtent l="0" t="0" r="4445" b="8255"/>
            <wp:docPr id="30" name="Afbeelding 30" descr="https://kleutergewijs.files.wordpress.com/2019/05/boeken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kleutergewijs.files.wordpress.com/2019/05/boekenladd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7409" cy="860606"/>
                    </a:xfrm>
                    <a:prstGeom prst="rect">
                      <a:avLst/>
                    </a:prstGeom>
                    <a:noFill/>
                    <a:ln>
                      <a:noFill/>
                    </a:ln>
                  </pic:spPr>
                </pic:pic>
              </a:graphicData>
            </a:graphic>
          </wp:inline>
        </w:drawing>
      </w:r>
    </w:p>
    <w:p w:rsidR="002357E8" w:rsidRPr="002357E8" w:rsidRDefault="002357E8" w:rsidP="002357E8">
      <w:pPr>
        <w:shd w:val="clear" w:color="auto" w:fill="EEEEEE"/>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 xml:space="preserve">Hierboven vind je een </w:t>
      </w:r>
      <w:proofErr w:type="spellStart"/>
      <w:r w:rsidRPr="002357E8">
        <w:rPr>
          <w:rFonts w:ascii="inherit" w:eastAsia="Times New Roman" w:hAnsi="inherit" w:cs="Arial"/>
          <w:color w:val="666666"/>
          <w:sz w:val="27"/>
          <w:szCs w:val="27"/>
          <w:lang w:eastAsia="nl-BE"/>
        </w:rPr>
        <w:t>boekenset</w:t>
      </w:r>
      <w:proofErr w:type="spellEnd"/>
      <w:r w:rsidRPr="002357E8">
        <w:rPr>
          <w:rFonts w:ascii="inherit" w:eastAsia="Times New Roman" w:hAnsi="inherit" w:cs="Arial"/>
          <w:color w:val="666666"/>
          <w:sz w:val="27"/>
          <w:szCs w:val="27"/>
          <w:lang w:eastAsia="nl-BE"/>
        </w:rPr>
        <w:t xml:space="preserve"> uit het project STEM-op-taal. Alle boeken draaien rond vliegen, zweven en ten slotte de ruimte. De woordenschat </w:t>
      </w:r>
      <w:r w:rsidRPr="002357E8">
        <w:rPr>
          <w:rFonts w:ascii="inherit" w:eastAsia="Times New Roman" w:hAnsi="inherit" w:cs="Arial"/>
          <w:color w:val="666666"/>
          <w:sz w:val="27"/>
          <w:szCs w:val="27"/>
          <w:lang w:eastAsia="nl-BE"/>
        </w:rPr>
        <w:lastRenderedPageBreak/>
        <w:t>overlapt daardoor. Het vliegtuig van muis was voor de kleuters met de allerlaagste taalvaardigheid, om interactief voor te lezen en na te spelen.</w:t>
      </w:r>
    </w:p>
    <w:p w:rsidR="002357E8" w:rsidRPr="002357E8" w:rsidRDefault="00BD6002" w:rsidP="002357E8">
      <w:pPr>
        <w:shd w:val="clear" w:color="auto" w:fill="FFFFFF"/>
        <w:spacing w:before="315" w:after="315" w:line="240" w:lineRule="auto"/>
        <w:textAlignment w:val="baseline"/>
        <w:outlineLvl w:val="2"/>
        <w:rPr>
          <w:rFonts w:ascii="Arial" w:eastAsia="Times New Roman" w:hAnsi="Arial" w:cs="Arial"/>
          <w:color w:val="666666"/>
          <w:sz w:val="27"/>
          <w:szCs w:val="27"/>
          <w:lang w:eastAsia="nl-BE"/>
        </w:rPr>
      </w:pPr>
      <w:r>
        <w:rPr>
          <w:rFonts w:ascii="Arial" w:eastAsia="Times New Roman" w:hAnsi="Arial" w:cs="Arial"/>
          <w:color w:val="666666"/>
          <w:sz w:val="27"/>
          <w:szCs w:val="27"/>
          <w:lang w:eastAsia="nl-BE"/>
        </w:rPr>
        <w:t xml:space="preserve">4. </w:t>
      </w:r>
      <w:proofErr w:type="spellStart"/>
      <w:r w:rsidR="002357E8" w:rsidRPr="002357E8">
        <w:rPr>
          <w:rFonts w:ascii="Arial" w:eastAsia="Times New Roman" w:hAnsi="Arial" w:cs="Arial"/>
          <w:color w:val="666666"/>
          <w:sz w:val="27"/>
          <w:szCs w:val="27"/>
          <w:lang w:eastAsia="nl-BE"/>
        </w:rPr>
        <w:t>Preteaching</w:t>
      </w:r>
      <w:proofErr w:type="spellEnd"/>
      <w:r w:rsidR="002357E8" w:rsidRPr="002357E8">
        <w:rPr>
          <w:rFonts w:ascii="Arial" w:eastAsia="Times New Roman" w:hAnsi="Arial" w:cs="Arial"/>
          <w:color w:val="666666"/>
          <w:sz w:val="27"/>
          <w:szCs w:val="27"/>
          <w:lang w:eastAsia="nl-BE"/>
        </w:rPr>
        <w:t xml:space="preserve"> door mama of papa in te schakelen</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Een juf vertelde me dat sommige kleuters alvast tijdens het weekend het boek mee naar huis krijgen dat de week erop voorgelezen wordt. De ouders krijgen vooraf een briefing met voorleestips om interactief voor te lezen, om in eigen woorden en in de thuistaal bij de prenten te vertellen, of om een kleine activiteit in het thema te doen. </w:t>
      </w:r>
    </w:p>
    <w:p w:rsidR="002357E8" w:rsidRPr="002357E8" w:rsidRDefault="002357E8" w:rsidP="002357E8">
      <w:pPr>
        <w:shd w:val="clear" w:color="auto" w:fill="FFFFFF"/>
        <w:spacing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noProof/>
          <w:color w:val="666666"/>
          <w:sz w:val="27"/>
          <w:szCs w:val="27"/>
          <w:lang w:eastAsia="nl-BE"/>
        </w:rPr>
        <w:drawing>
          <wp:inline distT="0" distB="0" distL="0" distR="0">
            <wp:extent cx="1543050" cy="1562100"/>
            <wp:effectExtent l="0" t="0" r="0" b="0"/>
            <wp:docPr id="29" name="Afbeelding 29" descr="https://kleutergewijs.files.wordpress.com/2019/05/stoutesto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kleutergewijs.files.wordpress.com/2019/05/stoutestoff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562100"/>
                    </a:xfrm>
                    <a:prstGeom prst="rect">
                      <a:avLst/>
                    </a:prstGeom>
                    <a:noFill/>
                    <a:ln>
                      <a:noFill/>
                    </a:ln>
                  </pic:spPr>
                </pic:pic>
              </a:graphicData>
            </a:graphic>
          </wp:inline>
        </w:drawing>
      </w:r>
    </w:p>
    <w:p w:rsidR="002357E8" w:rsidRPr="002357E8" w:rsidRDefault="002357E8" w:rsidP="002357E8">
      <w:pPr>
        <w:shd w:val="clear" w:color="auto" w:fill="EEEEEE"/>
        <w:spacing w:after="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Een mooi voorbeeld uit Nederland. Het boek links is </w:t>
      </w:r>
      <w:hyperlink r:id="rId14" w:history="1">
        <w:r w:rsidRPr="002357E8">
          <w:rPr>
            <w:rFonts w:ascii="inherit" w:eastAsia="Times New Roman" w:hAnsi="inherit" w:cs="Arial"/>
            <w:color w:val="00B4DC"/>
            <w:sz w:val="27"/>
            <w:szCs w:val="27"/>
            <w:bdr w:val="none" w:sz="0" w:space="0" w:color="auto" w:frame="1"/>
            <w:lang w:eastAsia="nl-BE"/>
          </w:rPr>
          <w:t>in verschillende talen uitgegeven</w:t>
        </w:r>
      </w:hyperlink>
      <w:r w:rsidRPr="002357E8">
        <w:rPr>
          <w:rFonts w:ascii="inherit" w:eastAsia="Times New Roman" w:hAnsi="inherit" w:cs="Arial"/>
          <w:color w:val="666666"/>
          <w:sz w:val="27"/>
          <w:szCs w:val="27"/>
          <w:lang w:eastAsia="nl-BE"/>
        </w:rPr>
        <w:t> omdat het niet alleen in de kleuterklas wordt gebruikt, maar ook door de (meertalige) ouders thuis. Het boek is onderdeel van het taalstimuleringsprogramma </w:t>
      </w:r>
      <w:hyperlink r:id="rId15" w:history="1">
        <w:r w:rsidRPr="002357E8">
          <w:rPr>
            <w:rFonts w:ascii="inherit" w:eastAsia="Times New Roman" w:hAnsi="inherit" w:cs="Arial"/>
            <w:color w:val="00B4DC"/>
            <w:sz w:val="27"/>
            <w:szCs w:val="27"/>
            <w:bdr w:val="none" w:sz="0" w:space="0" w:color="auto" w:frame="1"/>
            <w:lang w:eastAsia="nl-BE"/>
          </w:rPr>
          <w:t>VVE-Thui</w:t>
        </w:r>
      </w:hyperlink>
      <w:r w:rsidRPr="002357E8">
        <w:rPr>
          <w:rFonts w:ascii="inherit" w:eastAsia="Times New Roman" w:hAnsi="inherit" w:cs="Arial"/>
          <w:color w:val="666666"/>
          <w:sz w:val="27"/>
          <w:szCs w:val="27"/>
          <w:lang w:eastAsia="nl-BE"/>
        </w:rPr>
        <w:t>s, dat heel uitgebreid de brug slaat tussen het thema in de klas en activiteiten die thuis gebeuren op aanraden van de leerkracht. Die aanpak loont, volgens recent onderzoek, als je ouders ten minste intensief begeleidt met actieve werkvormen (</w:t>
      </w:r>
      <w:proofErr w:type="spellStart"/>
      <w:r w:rsidRPr="002357E8">
        <w:rPr>
          <w:rFonts w:ascii="inherit" w:eastAsia="Times New Roman" w:hAnsi="inherit" w:cs="Arial"/>
          <w:color w:val="666666"/>
          <w:sz w:val="27"/>
          <w:szCs w:val="27"/>
          <w:lang w:eastAsia="nl-BE"/>
        </w:rPr>
        <w:t>Teepe</w:t>
      </w:r>
      <w:proofErr w:type="spellEnd"/>
      <w:r w:rsidRPr="002357E8">
        <w:rPr>
          <w:rFonts w:ascii="inherit" w:eastAsia="Times New Roman" w:hAnsi="inherit" w:cs="Arial"/>
          <w:color w:val="666666"/>
          <w:sz w:val="27"/>
          <w:szCs w:val="27"/>
          <w:lang w:eastAsia="nl-BE"/>
        </w:rPr>
        <w:t xml:space="preserve"> et al., 2019).</w:t>
      </w:r>
    </w:p>
    <w:p w:rsidR="002357E8" w:rsidRPr="002357E8" w:rsidRDefault="00BD6002" w:rsidP="002357E8">
      <w:pPr>
        <w:shd w:val="clear" w:color="auto" w:fill="FFFFFF"/>
        <w:spacing w:before="315" w:after="315" w:line="240" w:lineRule="auto"/>
        <w:textAlignment w:val="baseline"/>
        <w:outlineLvl w:val="2"/>
        <w:rPr>
          <w:rFonts w:ascii="Arial" w:eastAsia="Times New Roman" w:hAnsi="Arial" w:cs="Arial"/>
          <w:color w:val="666666"/>
          <w:sz w:val="27"/>
          <w:szCs w:val="27"/>
          <w:lang w:eastAsia="nl-BE"/>
        </w:rPr>
      </w:pPr>
      <w:r>
        <w:rPr>
          <w:rFonts w:ascii="Arial" w:eastAsia="Times New Roman" w:hAnsi="Arial" w:cs="Arial"/>
          <w:color w:val="666666"/>
          <w:sz w:val="27"/>
          <w:szCs w:val="27"/>
          <w:lang w:eastAsia="nl-BE"/>
        </w:rPr>
        <w:t xml:space="preserve">5. </w:t>
      </w:r>
      <w:proofErr w:type="spellStart"/>
      <w:r w:rsidR="002357E8" w:rsidRPr="002357E8">
        <w:rPr>
          <w:rFonts w:ascii="Arial" w:eastAsia="Times New Roman" w:hAnsi="Arial" w:cs="Arial"/>
          <w:color w:val="666666"/>
          <w:sz w:val="27"/>
          <w:szCs w:val="27"/>
          <w:lang w:eastAsia="nl-BE"/>
        </w:rPr>
        <w:t>Preteaching</w:t>
      </w:r>
      <w:proofErr w:type="spellEnd"/>
      <w:r w:rsidR="002357E8" w:rsidRPr="002357E8">
        <w:rPr>
          <w:rFonts w:ascii="Arial" w:eastAsia="Times New Roman" w:hAnsi="Arial" w:cs="Arial"/>
          <w:color w:val="666666"/>
          <w:sz w:val="27"/>
          <w:szCs w:val="27"/>
          <w:lang w:eastAsia="nl-BE"/>
        </w:rPr>
        <w:t xml:space="preserve"> door het voorleesmoment te plannen na rijke ervaringen in het thema</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Uiteraard zullen de kleuters tijdens een langer thema nieuwe rijke ervaringen opdoen die hen helpen om een boek te begrijpen. Daarom moet je moeilijkere boeken niet schrappen, maar kan je ze iets later in het thema aan bod brengen, en bewust op voorhand ervaringen inplannen die helpen om het verhaal te begrijpen. Je kan daar dan tijdens het lezen naar teruggrijpen.</w:t>
      </w:r>
    </w:p>
    <w:p w:rsidR="002357E8" w:rsidRPr="002357E8" w:rsidRDefault="002357E8" w:rsidP="002357E8">
      <w:pPr>
        <w:numPr>
          <w:ilvl w:val="0"/>
          <w:numId w:val="2"/>
        </w:numPr>
        <w:shd w:val="clear" w:color="auto" w:fill="FFFFFF"/>
        <w:spacing w:after="240" w:line="240" w:lineRule="auto"/>
        <w:ind w:left="0" w:right="240"/>
        <w:textAlignment w:val="baseline"/>
        <w:rPr>
          <w:rFonts w:ascii="inherit" w:eastAsia="Times New Roman" w:hAnsi="inherit" w:cs="Arial"/>
          <w:color w:val="666666"/>
          <w:sz w:val="27"/>
          <w:szCs w:val="27"/>
          <w:lang w:eastAsia="nl-BE"/>
        </w:rPr>
      </w:pPr>
      <w:r w:rsidRPr="002357E8">
        <w:rPr>
          <w:rFonts w:ascii="inherit" w:eastAsia="Times New Roman" w:hAnsi="inherit" w:cs="Arial"/>
          <w:noProof/>
          <w:color w:val="666666"/>
          <w:sz w:val="27"/>
          <w:szCs w:val="27"/>
          <w:lang w:eastAsia="nl-BE"/>
        </w:rPr>
        <w:drawing>
          <wp:inline distT="0" distB="0" distL="0" distR="0">
            <wp:extent cx="1206500" cy="1325700"/>
            <wp:effectExtent l="0" t="0" r="0" b="8255"/>
            <wp:docPr id="28" name="Afbeelding 28" descr="https://kleutergewijs.files.wordpress.com/2019/05/rake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kleutergewijs.files.wordpress.com/2019/05/raketj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2202" cy="1331965"/>
                    </a:xfrm>
                    <a:prstGeom prst="rect">
                      <a:avLst/>
                    </a:prstGeom>
                    <a:noFill/>
                    <a:ln>
                      <a:noFill/>
                    </a:ln>
                  </pic:spPr>
                </pic:pic>
              </a:graphicData>
            </a:graphic>
          </wp:inline>
        </w:drawing>
      </w:r>
      <w:bookmarkStart w:id="0" w:name="_GoBack"/>
      <w:bookmarkEnd w:id="0"/>
    </w:p>
    <w:p w:rsidR="002357E8" w:rsidRPr="002357E8" w:rsidRDefault="002357E8" w:rsidP="002357E8">
      <w:pPr>
        <w:numPr>
          <w:ilvl w:val="0"/>
          <w:numId w:val="2"/>
        </w:numPr>
        <w:shd w:val="clear" w:color="auto" w:fill="FFFFFF"/>
        <w:spacing w:after="240" w:line="240" w:lineRule="auto"/>
        <w:ind w:left="0" w:right="240"/>
        <w:textAlignment w:val="baseline"/>
        <w:rPr>
          <w:rFonts w:ascii="inherit" w:eastAsia="Times New Roman" w:hAnsi="inherit" w:cs="Arial"/>
          <w:color w:val="666666"/>
          <w:sz w:val="27"/>
          <w:szCs w:val="27"/>
          <w:lang w:eastAsia="nl-BE"/>
        </w:rPr>
      </w:pPr>
      <w:r w:rsidRPr="002357E8">
        <w:rPr>
          <w:rFonts w:ascii="inherit" w:eastAsia="Times New Roman" w:hAnsi="inherit" w:cs="Arial"/>
          <w:noProof/>
          <w:color w:val="666666"/>
          <w:sz w:val="27"/>
          <w:szCs w:val="27"/>
          <w:lang w:eastAsia="nl-BE"/>
        </w:rPr>
        <w:lastRenderedPageBreak/>
        <w:drawing>
          <wp:inline distT="0" distB="0" distL="0" distR="0">
            <wp:extent cx="1101531" cy="1422378"/>
            <wp:effectExtent l="0" t="0" r="3810" b="6985"/>
            <wp:docPr id="27" name="Afbeelding 27" descr="https://kleutergewijs.files.wordpress.com/2019/05/ruimteva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kleutergewijs.files.wordpress.com/2019/05/ruimtevaard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3500" cy="1437833"/>
                    </a:xfrm>
                    <a:prstGeom prst="rect">
                      <a:avLst/>
                    </a:prstGeom>
                    <a:noFill/>
                    <a:ln>
                      <a:noFill/>
                    </a:ln>
                  </pic:spPr>
                </pic:pic>
              </a:graphicData>
            </a:graphic>
          </wp:inline>
        </w:drawing>
      </w:r>
    </w:p>
    <w:p w:rsidR="002357E8" w:rsidRPr="002357E8" w:rsidRDefault="002357E8" w:rsidP="002357E8">
      <w:pPr>
        <w:numPr>
          <w:ilvl w:val="0"/>
          <w:numId w:val="2"/>
        </w:numPr>
        <w:shd w:val="clear" w:color="auto" w:fill="FFFFFF"/>
        <w:spacing w:after="240" w:line="240" w:lineRule="auto"/>
        <w:ind w:left="0" w:right="240"/>
        <w:textAlignment w:val="baseline"/>
        <w:rPr>
          <w:rFonts w:ascii="inherit" w:eastAsia="Times New Roman" w:hAnsi="inherit" w:cs="Arial"/>
          <w:color w:val="666666"/>
          <w:sz w:val="27"/>
          <w:szCs w:val="27"/>
          <w:lang w:eastAsia="nl-BE"/>
        </w:rPr>
      </w:pPr>
      <w:r w:rsidRPr="002357E8">
        <w:rPr>
          <w:rFonts w:ascii="inherit" w:eastAsia="Times New Roman" w:hAnsi="inherit" w:cs="Arial"/>
          <w:noProof/>
          <w:color w:val="666666"/>
          <w:sz w:val="27"/>
          <w:szCs w:val="27"/>
          <w:lang w:eastAsia="nl-BE"/>
        </w:rPr>
        <w:drawing>
          <wp:inline distT="0" distB="0" distL="0" distR="0">
            <wp:extent cx="1797892" cy="2051050"/>
            <wp:effectExtent l="0" t="0" r="0" b="6350"/>
            <wp:docPr id="26" name="Afbeelding 26" descr="https://kleutergewijs.files.wordpress.com/2019/05/bewe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kleutergewijs.files.wordpress.com/2019/05/bewegi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317" cy="2072070"/>
                    </a:xfrm>
                    <a:prstGeom prst="rect">
                      <a:avLst/>
                    </a:prstGeom>
                    <a:noFill/>
                    <a:ln>
                      <a:noFill/>
                    </a:ln>
                  </pic:spPr>
                </pic:pic>
              </a:graphicData>
            </a:graphic>
          </wp:inline>
        </w:drawing>
      </w:r>
    </w:p>
    <w:p w:rsidR="002357E8" w:rsidRPr="002357E8" w:rsidRDefault="002357E8" w:rsidP="002357E8">
      <w:pPr>
        <w:numPr>
          <w:ilvl w:val="0"/>
          <w:numId w:val="2"/>
        </w:numPr>
        <w:shd w:val="clear" w:color="auto" w:fill="FFFFFF"/>
        <w:spacing w:after="240" w:line="240" w:lineRule="auto"/>
        <w:ind w:left="0"/>
        <w:textAlignment w:val="baseline"/>
        <w:rPr>
          <w:rFonts w:ascii="inherit" w:eastAsia="Times New Roman" w:hAnsi="inherit" w:cs="Arial"/>
          <w:color w:val="666666"/>
          <w:sz w:val="27"/>
          <w:szCs w:val="27"/>
          <w:lang w:eastAsia="nl-BE"/>
        </w:rPr>
      </w:pPr>
      <w:r w:rsidRPr="002357E8">
        <w:rPr>
          <w:rFonts w:ascii="inherit" w:eastAsia="Times New Roman" w:hAnsi="inherit" w:cs="Arial"/>
          <w:noProof/>
          <w:color w:val="666666"/>
          <w:sz w:val="27"/>
          <w:szCs w:val="27"/>
          <w:lang w:eastAsia="nl-BE"/>
        </w:rPr>
        <w:drawing>
          <wp:inline distT="0" distB="0" distL="0" distR="0">
            <wp:extent cx="1816100" cy="1670050"/>
            <wp:effectExtent l="0" t="0" r="0" b="6350"/>
            <wp:docPr id="25" name="Afbeelding 25" descr="https://kleutergewijs.files.wordpress.com/2019/05/ruimtebo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kleutergewijs.files.wordpress.com/2019/05/ruimteboek-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6100" cy="1670050"/>
                    </a:xfrm>
                    <a:prstGeom prst="rect">
                      <a:avLst/>
                    </a:prstGeom>
                    <a:noFill/>
                    <a:ln>
                      <a:noFill/>
                    </a:ln>
                  </pic:spPr>
                </pic:pic>
              </a:graphicData>
            </a:graphic>
          </wp:inline>
        </w:drawing>
      </w:r>
    </w:p>
    <w:p w:rsidR="002357E8" w:rsidRPr="002357E8" w:rsidRDefault="002357E8" w:rsidP="002357E8">
      <w:pPr>
        <w:shd w:val="clear" w:color="auto" w:fill="FFFFFF"/>
        <w:spacing w:before="315" w:after="315" w:line="240" w:lineRule="auto"/>
        <w:textAlignment w:val="baseline"/>
        <w:outlineLvl w:val="2"/>
        <w:rPr>
          <w:rFonts w:ascii="Arial" w:eastAsia="Times New Roman" w:hAnsi="Arial" w:cs="Arial"/>
          <w:color w:val="666666"/>
          <w:sz w:val="27"/>
          <w:szCs w:val="27"/>
          <w:lang w:eastAsia="nl-BE"/>
        </w:rPr>
      </w:pPr>
      <w:r w:rsidRPr="002357E8">
        <w:rPr>
          <w:rFonts w:ascii="Arial" w:eastAsia="Times New Roman" w:hAnsi="Arial" w:cs="Arial"/>
          <w:color w:val="666666"/>
          <w:sz w:val="27"/>
          <w:szCs w:val="27"/>
          <w:lang w:eastAsia="nl-BE"/>
        </w:rPr>
        <w:t>Jouw ideeën en ons probleem</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 xml:space="preserve">Hoe gebruiken jullie </w:t>
      </w:r>
      <w:proofErr w:type="spellStart"/>
      <w:r w:rsidRPr="002357E8">
        <w:rPr>
          <w:rFonts w:ascii="inherit" w:eastAsia="Times New Roman" w:hAnsi="inherit" w:cs="Arial"/>
          <w:color w:val="666666"/>
          <w:sz w:val="27"/>
          <w:szCs w:val="27"/>
          <w:lang w:eastAsia="nl-BE"/>
        </w:rPr>
        <w:t>preteaching</w:t>
      </w:r>
      <w:proofErr w:type="spellEnd"/>
      <w:r w:rsidRPr="002357E8">
        <w:rPr>
          <w:rFonts w:ascii="inherit" w:eastAsia="Times New Roman" w:hAnsi="inherit" w:cs="Arial"/>
          <w:color w:val="666666"/>
          <w:sz w:val="27"/>
          <w:szCs w:val="27"/>
          <w:lang w:eastAsia="nl-BE"/>
        </w:rPr>
        <w:t xml:space="preserve"> nog bij voorlezen? En hoe doen jullie dat met andere activiteiten? Ik ben vooral geïnteresseerd in hoe jullie (taal)zwakkere kleuters zouden voorbereiden op een brainstormgesprek met de kleuters. De leerkrachten van ons STEM-op-taalproject vonden dit immers een moeilijke activiteit om alle kleuters mee te krijgen. </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 xml:space="preserve">Met dank aan collega’s Thijs </w:t>
      </w:r>
      <w:proofErr w:type="spellStart"/>
      <w:r w:rsidRPr="002357E8">
        <w:rPr>
          <w:rFonts w:ascii="inherit" w:eastAsia="Times New Roman" w:hAnsi="inherit" w:cs="Arial"/>
          <w:color w:val="666666"/>
          <w:sz w:val="27"/>
          <w:szCs w:val="27"/>
          <w:lang w:eastAsia="nl-BE"/>
        </w:rPr>
        <w:t>Eeckhout</w:t>
      </w:r>
      <w:proofErr w:type="spellEnd"/>
      <w:r w:rsidRPr="002357E8">
        <w:rPr>
          <w:rFonts w:ascii="inherit" w:eastAsia="Times New Roman" w:hAnsi="inherit" w:cs="Arial"/>
          <w:color w:val="666666"/>
          <w:sz w:val="27"/>
          <w:szCs w:val="27"/>
          <w:lang w:eastAsia="nl-BE"/>
        </w:rPr>
        <w:t xml:space="preserve"> (STEM-expert) en Marlies </w:t>
      </w:r>
      <w:proofErr w:type="spellStart"/>
      <w:r w:rsidRPr="002357E8">
        <w:rPr>
          <w:rFonts w:ascii="inherit" w:eastAsia="Times New Roman" w:hAnsi="inherit" w:cs="Arial"/>
          <w:color w:val="666666"/>
          <w:sz w:val="27"/>
          <w:szCs w:val="27"/>
          <w:lang w:eastAsia="nl-BE"/>
        </w:rPr>
        <w:t>Algoet</w:t>
      </w:r>
      <w:proofErr w:type="spellEnd"/>
      <w:r w:rsidRPr="002357E8">
        <w:rPr>
          <w:rFonts w:ascii="inherit" w:eastAsia="Times New Roman" w:hAnsi="inherit" w:cs="Arial"/>
          <w:color w:val="666666"/>
          <w:sz w:val="27"/>
          <w:szCs w:val="27"/>
          <w:lang w:eastAsia="nl-BE"/>
        </w:rPr>
        <w:t xml:space="preserve"> (taalexpert) en de leerkrachten van het STEM-op-taalproject</w:t>
      </w:r>
    </w:p>
    <w:p w:rsidR="002357E8" w:rsidRPr="002357E8" w:rsidRDefault="002357E8" w:rsidP="002357E8">
      <w:pPr>
        <w:shd w:val="clear" w:color="auto" w:fill="FFFFFF"/>
        <w:spacing w:after="360" w:line="240" w:lineRule="auto"/>
        <w:textAlignment w:val="baseline"/>
        <w:rPr>
          <w:rFonts w:ascii="inherit" w:eastAsia="Times New Roman" w:hAnsi="inherit" w:cs="Arial"/>
          <w:color w:val="666666"/>
          <w:sz w:val="27"/>
          <w:szCs w:val="27"/>
          <w:lang w:eastAsia="nl-BE"/>
        </w:rPr>
      </w:pPr>
      <w:r w:rsidRPr="002357E8">
        <w:rPr>
          <w:rFonts w:ascii="inherit" w:eastAsia="Times New Roman" w:hAnsi="inherit" w:cs="Arial"/>
          <w:color w:val="666666"/>
          <w:sz w:val="27"/>
          <w:szCs w:val="27"/>
          <w:lang w:eastAsia="nl-BE"/>
        </w:rPr>
        <w:t>Referenties:</w:t>
      </w:r>
    </w:p>
    <w:p w:rsidR="002357E8" w:rsidRPr="002357E8" w:rsidRDefault="002357E8" w:rsidP="002357E8">
      <w:pPr>
        <w:numPr>
          <w:ilvl w:val="0"/>
          <w:numId w:val="3"/>
        </w:numPr>
        <w:shd w:val="clear" w:color="auto" w:fill="FFFFFF"/>
        <w:spacing w:after="0" w:line="240" w:lineRule="auto"/>
        <w:textAlignment w:val="baseline"/>
        <w:rPr>
          <w:rFonts w:ascii="inherit" w:eastAsia="Times New Roman" w:hAnsi="inherit" w:cs="Arial"/>
          <w:color w:val="666666"/>
          <w:sz w:val="27"/>
          <w:szCs w:val="27"/>
          <w:lang w:eastAsia="nl-BE"/>
        </w:rPr>
      </w:pPr>
      <w:proofErr w:type="spellStart"/>
      <w:r w:rsidRPr="002357E8">
        <w:rPr>
          <w:rFonts w:ascii="inherit" w:eastAsia="Times New Roman" w:hAnsi="inherit" w:cs="Arial"/>
          <w:color w:val="666666"/>
          <w:sz w:val="27"/>
          <w:szCs w:val="27"/>
          <w:lang w:eastAsia="nl-BE"/>
        </w:rPr>
        <w:t>Kaefer</w:t>
      </w:r>
      <w:proofErr w:type="spellEnd"/>
      <w:r w:rsidRPr="002357E8">
        <w:rPr>
          <w:rFonts w:ascii="inherit" w:eastAsia="Times New Roman" w:hAnsi="inherit" w:cs="Arial"/>
          <w:color w:val="666666"/>
          <w:sz w:val="27"/>
          <w:szCs w:val="27"/>
          <w:lang w:eastAsia="nl-BE"/>
        </w:rPr>
        <w:t xml:space="preserve">, T., </w:t>
      </w:r>
      <w:proofErr w:type="spellStart"/>
      <w:r w:rsidRPr="002357E8">
        <w:rPr>
          <w:rFonts w:ascii="inherit" w:eastAsia="Times New Roman" w:hAnsi="inherit" w:cs="Arial"/>
          <w:color w:val="666666"/>
          <w:sz w:val="27"/>
          <w:szCs w:val="27"/>
          <w:lang w:eastAsia="nl-BE"/>
        </w:rPr>
        <w:t>Neuman</w:t>
      </w:r>
      <w:proofErr w:type="spellEnd"/>
      <w:r w:rsidRPr="002357E8">
        <w:rPr>
          <w:rFonts w:ascii="inherit" w:eastAsia="Times New Roman" w:hAnsi="inherit" w:cs="Arial"/>
          <w:color w:val="666666"/>
          <w:sz w:val="27"/>
          <w:szCs w:val="27"/>
          <w:lang w:eastAsia="nl-BE"/>
        </w:rPr>
        <w:t xml:space="preserve">, S. B., &amp; </w:t>
      </w:r>
      <w:proofErr w:type="spellStart"/>
      <w:r w:rsidRPr="002357E8">
        <w:rPr>
          <w:rFonts w:ascii="inherit" w:eastAsia="Times New Roman" w:hAnsi="inherit" w:cs="Arial"/>
          <w:color w:val="666666"/>
          <w:sz w:val="27"/>
          <w:szCs w:val="27"/>
          <w:lang w:eastAsia="nl-BE"/>
        </w:rPr>
        <w:t>Pinkham</w:t>
      </w:r>
      <w:proofErr w:type="spellEnd"/>
      <w:r w:rsidRPr="002357E8">
        <w:rPr>
          <w:rFonts w:ascii="inherit" w:eastAsia="Times New Roman" w:hAnsi="inherit" w:cs="Arial"/>
          <w:color w:val="666666"/>
          <w:sz w:val="27"/>
          <w:szCs w:val="27"/>
          <w:lang w:eastAsia="nl-BE"/>
        </w:rPr>
        <w:t>, A. M. (2015). Pre-</w:t>
      </w:r>
      <w:proofErr w:type="spellStart"/>
      <w:r w:rsidRPr="002357E8">
        <w:rPr>
          <w:rFonts w:ascii="inherit" w:eastAsia="Times New Roman" w:hAnsi="inherit" w:cs="Arial"/>
          <w:color w:val="666666"/>
          <w:sz w:val="27"/>
          <w:szCs w:val="27"/>
          <w:lang w:eastAsia="nl-BE"/>
        </w:rPr>
        <w:t>existing</w:t>
      </w:r>
      <w:proofErr w:type="spellEnd"/>
      <w:r w:rsidRPr="002357E8">
        <w:rPr>
          <w:rFonts w:ascii="inherit" w:eastAsia="Times New Roman" w:hAnsi="inherit" w:cs="Arial"/>
          <w:color w:val="666666"/>
          <w:sz w:val="27"/>
          <w:szCs w:val="27"/>
          <w:lang w:eastAsia="nl-BE"/>
        </w:rPr>
        <w:t xml:space="preserve"> background </w:t>
      </w:r>
      <w:proofErr w:type="spellStart"/>
      <w:r w:rsidRPr="002357E8">
        <w:rPr>
          <w:rFonts w:ascii="inherit" w:eastAsia="Times New Roman" w:hAnsi="inherit" w:cs="Arial"/>
          <w:color w:val="666666"/>
          <w:sz w:val="27"/>
          <w:szCs w:val="27"/>
          <w:lang w:eastAsia="nl-BE"/>
        </w:rPr>
        <w:t>knowledge</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influences</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socioeconomic</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differences</w:t>
      </w:r>
      <w:proofErr w:type="spellEnd"/>
      <w:r w:rsidRPr="002357E8">
        <w:rPr>
          <w:rFonts w:ascii="inherit" w:eastAsia="Times New Roman" w:hAnsi="inherit" w:cs="Arial"/>
          <w:color w:val="666666"/>
          <w:sz w:val="27"/>
          <w:szCs w:val="27"/>
          <w:lang w:eastAsia="nl-BE"/>
        </w:rPr>
        <w:t xml:space="preserve"> in </w:t>
      </w:r>
      <w:proofErr w:type="spellStart"/>
      <w:r w:rsidRPr="002357E8">
        <w:rPr>
          <w:rFonts w:ascii="inherit" w:eastAsia="Times New Roman" w:hAnsi="inherit" w:cs="Arial"/>
          <w:color w:val="666666"/>
          <w:sz w:val="27"/>
          <w:szCs w:val="27"/>
          <w:lang w:eastAsia="nl-BE"/>
        </w:rPr>
        <w:lastRenderedPageBreak/>
        <w:t>preschoolers</w:t>
      </w:r>
      <w:proofErr w:type="spellEnd"/>
      <w:r w:rsidRPr="002357E8">
        <w:rPr>
          <w:rFonts w:ascii="inherit" w:eastAsia="Times New Roman" w:hAnsi="inherit" w:cs="Arial"/>
          <w:color w:val="666666"/>
          <w:sz w:val="27"/>
          <w:szCs w:val="27"/>
          <w:lang w:eastAsia="nl-BE"/>
        </w:rPr>
        <w:t xml:space="preserve">’ word </w:t>
      </w:r>
      <w:proofErr w:type="spellStart"/>
      <w:r w:rsidRPr="002357E8">
        <w:rPr>
          <w:rFonts w:ascii="inherit" w:eastAsia="Times New Roman" w:hAnsi="inherit" w:cs="Arial"/>
          <w:color w:val="666666"/>
          <w:sz w:val="27"/>
          <w:szCs w:val="27"/>
          <w:lang w:eastAsia="nl-BE"/>
        </w:rPr>
        <w:t>learning</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and</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comprehension</w:t>
      </w:r>
      <w:proofErr w:type="spellEnd"/>
      <w:r w:rsidRPr="002357E8">
        <w:rPr>
          <w:rFonts w:ascii="inherit" w:eastAsia="Times New Roman" w:hAnsi="inherit" w:cs="Arial"/>
          <w:color w:val="666666"/>
          <w:sz w:val="27"/>
          <w:szCs w:val="27"/>
          <w:lang w:eastAsia="nl-BE"/>
        </w:rPr>
        <w:t>. </w:t>
      </w:r>
      <w:r w:rsidRPr="002357E8">
        <w:rPr>
          <w:rFonts w:ascii="inherit" w:eastAsia="Times New Roman" w:hAnsi="inherit" w:cs="Arial"/>
          <w:i/>
          <w:iCs/>
          <w:color w:val="666666"/>
          <w:sz w:val="27"/>
          <w:szCs w:val="27"/>
          <w:bdr w:val="none" w:sz="0" w:space="0" w:color="auto" w:frame="1"/>
          <w:lang w:eastAsia="nl-BE"/>
        </w:rPr>
        <w:t xml:space="preserve">Reading </w:t>
      </w:r>
      <w:proofErr w:type="spellStart"/>
      <w:r w:rsidRPr="002357E8">
        <w:rPr>
          <w:rFonts w:ascii="inherit" w:eastAsia="Times New Roman" w:hAnsi="inherit" w:cs="Arial"/>
          <w:i/>
          <w:iCs/>
          <w:color w:val="666666"/>
          <w:sz w:val="27"/>
          <w:szCs w:val="27"/>
          <w:bdr w:val="none" w:sz="0" w:space="0" w:color="auto" w:frame="1"/>
          <w:lang w:eastAsia="nl-BE"/>
        </w:rPr>
        <w:t>Psychology</w:t>
      </w:r>
      <w:proofErr w:type="spellEnd"/>
      <w:r w:rsidRPr="002357E8">
        <w:rPr>
          <w:rFonts w:ascii="inherit" w:eastAsia="Times New Roman" w:hAnsi="inherit" w:cs="Arial"/>
          <w:color w:val="666666"/>
          <w:sz w:val="27"/>
          <w:szCs w:val="27"/>
          <w:lang w:eastAsia="nl-BE"/>
        </w:rPr>
        <w:t>, </w:t>
      </w:r>
      <w:r w:rsidRPr="002357E8">
        <w:rPr>
          <w:rFonts w:ascii="inherit" w:eastAsia="Times New Roman" w:hAnsi="inherit" w:cs="Arial"/>
          <w:i/>
          <w:iCs/>
          <w:color w:val="666666"/>
          <w:sz w:val="27"/>
          <w:szCs w:val="27"/>
          <w:bdr w:val="none" w:sz="0" w:space="0" w:color="auto" w:frame="1"/>
          <w:lang w:eastAsia="nl-BE"/>
        </w:rPr>
        <w:t>36</w:t>
      </w:r>
      <w:r w:rsidRPr="002357E8">
        <w:rPr>
          <w:rFonts w:ascii="inherit" w:eastAsia="Times New Roman" w:hAnsi="inherit" w:cs="Arial"/>
          <w:color w:val="666666"/>
          <w:sz w:val="27"/>
          <w:szCs w:val="27"/>
          <w:lang w:eastAsia="nl-BE"/>
        </w:rPr>
        <w:t>(3), 203-231.</w:t>
      </w:r>
    </w:p>
    <w:p w:rsidR="002357E8" w:rsidRPr="002357E8" w:rsidRDefault="002357E8" w:rsidP="002357E8">
      <w:pPr>
        <w:numPr>
          <w:ilvl w:val="0"/>
          <w:numId w:val="3"/>
        </w:numPr>
        <w:shd w:val="clear" w:color="auto" w:fill="FFFFFF"/>
        <w:spacing w:after="0" w:line="240" w:lineRule="auto"/>
        <w:textAlignment w:val="baseline"/>
        <w:rPr>
          <w:rFonts w:ascii="inherit" w:eastAsia="Times New Roman" w:hAnsi="inherit" w:cs="Arial"/>
          <w:color w:val="666666"/>
          <w:sz w:val="27"/>
          <w:szCs w:val="27"/>
          <w:lang w:eastAsia="nl-BE"/>
        </w:rPr>
      </w:pPr>
      <w:proofErr w:type="spellStart"/>
      <w:r w:rsidRPr="002357E8">
        <w:rPr>
          <w:rFonts w:ascii="inherit" w:eastAsia="Times New Roman" w:hAnsi="inherit" w:cs="Arial"/>
          <w:color w:val="666666"/>
          <w:sz w:val="27"/>
          <w:szCs w:val="27"/>
          <w:lang w:eastAsia="nl-BE"/>
        </w:rPr>
        <w:t>Kirschner</w:t>
      </w:r>
      <w:proofErr w:type="spellEnd"/>
      <w:r w:rsidRPr="002357E8">
        <w:rPr>
          <w:rFonts w:ascii="inherit" w:eastAsia="Times New Roman" w:hAnsi="inherit" w:cs="Arial"/>
          <w:color w:val="666666"/>
          <w:sz w:val="27"/>
          <w:szCs w:val="27"/>
          <w:lang w:eastAsia="nl-BE"/>
        </w:rPr>
        <w:t xml:space="preserve">, P.A., Claessens, L. &amp; </w:t>
      </w:r>
      <w:proofErr w:type="spellStart"/>
      <w:r w:rsidRPr="002357E8">
        <w:rPr>
          <w:rFonts w:ascii="inherit" w:eastAsia="Times New Roman" w:hAnsi="inherit" w:cs="Arial"/>
          <w:color w:val="666666"/>
          <w:sz w:val="27"/>
          <w:szCs w:val="27"/>
          <w:lang w:eastAsia="nl-BE"/>
        </w:rPr>
        <w:t>Raaijmakers</w:t>
      </w:r>
      <w:proofErr w:type="spellEnd"/>
      <w:r w:rsidRPr="002357E8">
        <w:rPr>
          <w:rFonts w:ascii="inherit" w:eastAsia="Times New Roman" w:hAnsi="inherit" w:cs="Arial"/>
          <w:color w:val="666666"/>
          <w:sz w:val="27"/>
          <w:szCs w:val="27"/>
          <w:lang w:eastAsia="nl-BE"/>
        </w:rPr>
        <w:t>, S. (2018). </w:t>
      </w:r>
      <w:hyperlink r:id="rId20" w:history="1">
        <w:r w:rsidRPr="002357E8">
          <w:rPr>
            <w:rFonts w:ascii="inherit" w:eastAsia="Times New Roman" w:hAnsi="inherit" w:cs="Arial"/>
            <w:i/>
            <w:iCs/>
            <w:color w:val="00B4DC"/>
            <w:sz w:val="27"/>
            <w:szCs w:val="27"/>
            <w:bdr w:val="none" w:sz="0" w:space="0" w:color="auto" w:frame="1"/>
            <w:lang w:eastAsia="nl-BE"/>
          </w:rPr>
          <w:t>Op de schouders van reuzen. Inspirerende inzichten uit de cognitieve psychologie voor leerkrachten. </w:t>
        </w:r>
      </w:hyperlink>
      <w:r w:rsidRPr="002357E8">
        <w:rPr>
          <w:rFonts w:ascii="inherit" w:eastAsia="Times New Roman" w:hAnsi="inherit" w:cs="Arial"/>
          <w:color w:val="666666"/>
          <w:sz w:val="27"/>
          <w:szCs w:val="27"/>
          <w:lang w:eastAsia="nl-BE"/>
        </w:rPr>
        <w:t>Ten Brink Uitgevers.</w:t>
      </w:r>
    </w:p>
    <w:p w:rsidR="002357E8" w:rsidRPr="002357E8" w:rsidRDefault="002357E8" w:rsidP="002357E8">
      <w:pPr>
        <w:numPr>
          <w:ilvl w:val="0"/>
          <w:numId w:val="3"/>
        </w:numPr>
        <w:shd w:val="clear" w:color="auto" w:fill="FFFFFF"/>
        <w:spacing w:after="0" w:line="240" w:lineRule="auto"/>
        <w:textAlignment w:val="baseline"/>
        <w:rPr>
          <w:rFonts w:ascii="inherit" w:eastAsia="Times New Roman" w:hAnsi="inherit" w:cs="Arial"/>
          <w:color w:val="666666"/>
          <w:sz w:val="27"/>
          <w:szCs w:val="27"/>
          <w:lang w:eastAsia="nl-BE"/>
        </w:rPr>
      </w:pPr>
      <w:proofErr w:type="spellStart"/>
      <w:r w:rsidRPr="002357E8">
        <w:rPr>
          <w:rFonts w:ascii="inherit" w:eastAsia="Times New Roman" w:hAnsi="inherit" w:cs="Arial"/>
          <w:color w:val="666666"/>
          <w:sz w:val="27"/>
          <w:szCs w:val="27"/>
          <w:lang w:eastAsia="nl-BE"/>
        </w:rPr>
        <w:t>Shanahan</w:t>
      </w:r>
      <w:proofErr w:type="spellEnd"/>
      <w:r w:rsidRPr="002357E8">
        <w:rPr>
          <w:rFonts w:ascii="inherit" w:eastAsia="Times New Roman" w:hAnsi="inherit" w:cs="Arial"/>
          <w:color w:val="666666"/>
          <w:sz w:val="27"/>
          <w:szCs w:val="27"/>
          <w:lang w:eastAsia="nl-BE"/>
        </w:rPr>
        <w:t xml:space="preserve">, T., </w:t>
      </w:r>
      <w:proofErr w:type="spellStart"/>
      <w:r w:rsidRPr="002357E8">
        <w:rPr>
          <w:rFonts w:ascii="inherit" w:eastAsia="Times New Roman" w:hAnsi="inherit" w:cs="Arial"/>
          <w:color w:val="666666"/>
          <w:sz w:val="27"/>
          <w:szCs w:val="27"/>
          <w:lang w:eastAsia="nl-BE"/>
        </w:rPr>
        <w:t>Callison</w:t>
      </w:r>
      <w:proofErr w:type="spellEnd"/>
      <w:r w:rsidRPr="002357E8">
        <w:rPr>
          <w:rFonts w:ascii="inherit" w:eastAsia="Times New Roman" w:hAnsi="inherit" w:cs="Arial"/>
          <w:color w:val="666666"/>
          <w:sz w:val="27"/>
          <w:szCs w:val="27"/>
          <w:lang w:eastAsia="nl-BE"/>
        </w:rPr>
        <w:t xml:space="preserve">, K., </w:t>
      </w:r>
      <w:proofErr w:type="spellStart"/>
      <w:r w:rsidRPr="002357E8">
        <w:rPr>
          <w:rFonts w:ascii="inherit" w:eastAsia="Times New Roman" w:hAnsi="inherit" w:cs="Arial"/>
          <w:color w:val="666666"/>
          <w:sz w:val="27"/>
          <w:szCs w:val="27"/>
          <w:lang w:eastAsia="nl-BE"/>
        </w:rPr>
        <w:t>Carriere</w:t>
      </w:r>
      <w:proofErr w:type="spellEnd"/>
      <w:r w:rsidRPr="002357E8">
        <w:rPr>
          <w:rFonts w:ascii="inherit" w:eastAsia="Times New Roman" w:hAnsi="inherit" w:cs="Arial"/>
          <w:color w:val="666666"/>
          <w:sz w:val="27"/>
          <w:szCs w:val="27"/>
          <w:lang w:eastAsia="nl-BE"/>
        </w:rPr>
        <w:t xml:space="preserve">, C., Duke, N. K., Pearson, P. D., </w:t>
      </w:r>
      <w:proofErr w:type="spellStart"/>
      <w:r w:rsidRPr="002357E8">
        <w:rPr>
          <w:rFonts w:ascii="inherit" w:eastAsia="Times New Roman" w:hAnsi="inherit" w:cs="Arial"/>
          <w:color w:val="666666"/>
          <w:sz w:val="27"/>
          <w:szCs w:val="27"/>
          <w:lang w:eastAsia="nl-BE"/>
        </w:rPr>
        <w:t>Schatschneider</w:t>
      </w:r>
      <w:proofErr w:type="spellEnd"/>
      <w:r w:rsidRPr="002357E8">
        <w:rPr>
          <w:rFonts w:ascii="inherit" w:eastAsia="Times New Roman" w:hAnsi="inherit" w:cs="Arial"/>
          <w:color w:val="666666"/>
          <w:sz w:val="27"/>
          <w:szCs w:val="27"/>
          <w:lang w:eastAsia="nl-BE"/>
        </w:rPr>
        <w:t xml:space="preserve">, C., &amp; </w:t>
      </w:r>
      <w:proofErr w:type="spellStart"/>
      <w:r w:rsidRPr="002357E8">
        <w:rPr>
          <w:rFonts w:ascii="inherit" w:eastAsia="Times New Roman" w:hAnsi="inherit" w:cs="Arial"/>
          <w:color w:val="666666"/>
          <w:sz w:val="27"/>
          <w:szCs w:val="27"/>
          <w:lang w:eastAsia="nl-BE"/>
        </w:rPr>
        <w:t>Torgesen</w:t>
      </w:r>
      <w:proofErr w:type="spellEnd"/>
      <w:r w:rsidRPr="002357E8">
        <w:rPr>
          <w:rFonts w:ascii="inherit" w:eastAsia="Times New Roman" w:hAnsi="inherit" w:cs="Arial"/>
          <w:color w:val="666666"/>
          <w:sz w:val="27"/>
          <w:szCs w:val="27"/>
          <w:lang w:eastAsia="nl-BE"/>
        </w:rPr>
        <w:t xml:space="preserve">, J. (2010). </w:t>
      </w:r>
      <w:proofErr w:type="spellStart"/>
      <w:r w:rsidRPr="002357E8">
        <w:rPr>
          <w:rFonts w:ascii="inherit" w:eastAsia="Times New Roman" w:hAnsi="inherit" w:cs="Arial"/>
          <w:color w:val="666666"/>
          <w:sz w:val="27"/>
          <w:szCs w:val="27"/>
          <w:lang w:eastAsia="nl-BE"/>
        </w:rPr>
        <w:t>Improving</w:t>
      </w:r>
      <w:proofErr w:type="spellEnd"/>
      <w:r w:rsidRPr="002357E8">
        <w:rPr>
          <w:rFonts w:ascii="inherit" w:eastAsia="Times New Roman" w:hAnsi="inherit" w:cs="Arial"/>
          <w:color w:val="666666"/>
          <w:sz w:val="27"/>
          <w:szCs w:val="27"/>
          <w:lang w:eastAsia="nl-BE"/>
        </w:rPr>
        <w:t xml:space="preserve"> reading </w:t>
      </w:r>
      <w:proofErr w:type="spellStart"/>
      <w:r w:rsidRPr="002357E8">
        <w:rPr>
          <w:rFonts w:ascii="inherit" w:eastAsia="Times New Roman" w:hAnsi="inherit" w:cs="Arial"/>
          <w:color w:val="666666"/>
          <w:sz w:val="27"/>
          <w:szCs w:val="27"/>
          <w:lang w:eastAsia="nl-BE"/>
        </w:rPr>
        <w:t>comprehension</w:t>
      </w:r>
      <w:proofErr w:type="spellEnd"/>
      <w:r w:rsidRPr="002357E8">
        <w:rPr>
          <w:rFonts w:ascii="inherit" w:eastAsia="Times New Roman" w:hAnsi="inherit" w:cs="Arial"/>
          <w:color w:val="666666"/>
          <w:sz w:val="27"/>
          <w:szCs w:val="27"/>
          <w:lang w:eastAsia="nl-BE"/>
        </w:rPr>
        <w:t xml:space="preserve"> in </w:t>
      </w:r>
      <w:proofErr w:type="spellStart"/>
      <w:r w:rsidRPr="002357E8">
        <w:rPr>
          <w:rFonts w:ascii="inherit" w:eastAsia="Times New Roman" w:hAnsi="inherit" w:cs="Arial"/>
          <w:color w:val="666666"/>
          <w:sz w:val="27"/>
          <w:szCs w:val="27"/>
          <w:lang w:eastAsia="nl-BE"/>
        </w:rPr>
        <w:t>kindergarten</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through</w:t>
      </w:r>
      <w:proofErr w:type="spellEnd"/>
      <w:r w:rsidRPr="002357E8">
        <w:rPr>
          <w:rFonts w:ascii="inherit" w:eastAsia="Times New Roman" w:hAnsi="inherit" w:cs="Arial"/>
          <w:color w:val="666666"/>
          <w:sz w:val="27"/>
          <w:szCs w:val="27"/>
          <w:lang w:eastAsia="nl-BE"/>
        </w:rPr>
        <w:t xml:space="preserve"> 3rd </w:t>
      </w:r>
      <w:proofErr w:type="spellStart"/>
      <w:r w:rsidRPr="002357E8">
        <w:rPr>
          <w:rFonts w:ascii="inherit" w:eastAsia="Times New Roman" w:hAnsi="inherit" w:cs="Arial"/>
          <w:color w:val="666666"/>
          <w:sz w:val="27"/>
          <w:szCs w:val="27"/>
          <w:lang w:eastAsia="nl-BE"/>
        </w:rPr>
        <w:t>grade</w:t>
      </w:r>
      <w:proofErr w:type="spellEnd"/>
      <w:r w:rsidRPr="002357E8">
        <w:rPr>
          <w:rFonts w:ascii="inherit" w:eastAsia="Times New Roman" w:hAnsi="inherit" w:cs="Arial"/>
          <w:color w:val="666666"/>
          <w:sz w:val="27"/>
          <w:szCs w:val="27"/>
          <w:lang w:eastAsia="nl-BE"/>
        </w:rPr>
        <w:t xml:space="preserve">: A </w:t>
      </w:r>
      <w:proofErr w:type="spellStart"/>
      <w:r w:rsidRPr="002357E8">
        <w:rPr>
          <w:rFonts w:ascii="inherit" w:eastAsia="Times New Roman" w:hAnsi="inherit" w:cs="Arial"/>
          <w:color w:val="666666"/>
          <w:sz w:val="27"/>
          <w:szCs w:val="27"/>
          <w:lang w:eastAsia="nl-BE"/>
        </w:rPr>
        <w:t>practice</w:t>
      </w:r>
      <w:proofErr w:type="spellEnd"/>
      <w:r w:rsidRPr="002357E8">
        <w:rPr>
          <w:rFonts w:ascii="inherit" w:eastAsia="Times New Roman" w:hAnsi="inherit" w:cs="Arial"/>
          <w:color w:val="666666"/>
          <w:sz w:val="27"/>
          <w:szCs w:val="27"/>
          <w:lang w:eastAsia="nl-BE"/>
        </w:rPr>
        <w:t xml:space="preserve"> guide (NCEE 2010-4038). Washington, DC: National Center </w:t>
      </w:r>
      <w:proofErr w:type="spellStart"/>
      <w:r w:rsidRPr="002357E8">
        <w:rPr>
          <w:rFonts w:ascii="inherit" w:eastAsia="Times New Roman" w:hAnsi="inherit" w:cs="Arial"/>
          <w:color w:val="666666"/>
          <w:sz w:val="27"/>
          <w:szCs w:val="27"/>
          <w:lang w:eastAsia="nl-BE"/>
        </w:rPr>
        <w:t>for</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Education</w:t>
      </w:r>
      <w:proofErr w:type="spellEnd"/>
      <w:r w:rsidRPr="002357E8">
        <w:rPr>
          <w:rFonts w:ascii="inherit" w:eastAsia="Times New Roman" w:hAnsi="inherit" w:cs="Arial"/>
          <w:color w:val="666666"/>
          <w:sz w:val="27"/>
          <w:szCs w:val="27"/>
          <w:lang w:eastAsia="nl-BE"/>
        </w:rPr>
        <w:t xml:space="preserve"> Evaluation </w:t>
      </w:r>
      <w:proofErr w:type="spellStart"/>
      <w:r w:rsidRPr="002357E8">
        <w:rPr>
          <w:rFonts w:ascii="inherit" w:eastAsia="Times New Roman" w:hAnsi="inherit" w:cs="Arial"/>
          <w:color w:val="666666"/>
          <w:sz w:val="27"/>
          <w:szCs w:val="27"/>
          <w:lang w:eastAsia="nl-BE"/>
        </w:rPr>
        <w:t>and</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Regional</w:t>
      </w:r>
      <w:proofErr w:type="spellEnd"/>
      <w:r w:rsidRPr="002357E8">
        <w:rPr>
          <w:rFonts w:ascii="inherit" w:eastAsia="Times New Roman" w:hAnsi="inherit" w:cs="Arial"/>
          <w:color w:val="666666"/>
          <w:sz w:val="27"/>
          <w:szCs w:val="27"/>
          <w:lang w:eastAsia="nl-BE"/>
        </w:rPr>
        <w:t xml:space="preserve"> Assistance, </w:t>
      </w:r>
      <w:proofErr w:type="spellStart"/>
      <w:r w:rsidRPr="002357E8">
        <w:rPr>
          <w:rFonts w:ascii="inherit" w:eastAsia="Times New Roman" w:hAnsi="inherit" w:cs="Arial"/>
          <w:color w:val="666666"/>
          <w:sz w:val="27"/>
          <w:szCs w:val="27"/>
          <w:lang w:eastAsia="nl-BE"/>
        </w:rPr>
        <w:t>Institute</w:t>
      </w:r>
      <w:proofErr w:type="spellEnd"/>
      <w:r w:rsidRPr="002357E8">
        <w:rPr>
          <w:rFonts w:ascii="inherit" w:eastAsia="Times New Roman" w:hAnsi="inherit" w:cs="Arial"/>
          <w:color w:val="666666"/>
          <w:sz w:val="27"/>
          <w:szCs w:val="27"/>
          <w:lang w:eastAsia="nl-BE"/>
        </w:rPr>
        <w:t xml:space="preserve"> of </w:t>
      </w:r>
      <w:proofErr w:type="spellStart"/>
      <w:r w:rsidRPr="002357E8">
        <w:rPr>
          <w:rFonts w:ascii="inherit" w:eastAsia="Times New Roman" w:hAnsi="inherit" w:cs="Arial"/>
          <w:color w:val="666666"/>
          <w:sz w:val="27"/>
          <w:szCs w:val="27"/>
          <w:lang w:eastAsia="nl-BE"/>
        </w:rPr>
        <w:t>Education</w:t>
      </w:r>
      <w:proofErr w:type="spellEnd"/>
      <w:r w:rsidRPr="002357E8">
        <w:rPr>
          <w:rFonts w:ascii="inherit" w:eastAsia="Times New Roman" w:hAnsi="inherit" w:cs="Arial"/>
          <w:color w:val="666666"/>
          <w:sz w:val="27"/>
          <w:szCs w:val="27"/>
          <w:lang w:eastAsia="nl-BE"/>
        </w:rPr>
        <w:t xml:space="preserve"> Sciences, U.S. </w:t>
      </w:r>
      <w:proofErr w:type="spellStart"/>
      <w:r w:rsidRPr="002357E8">
        <w:rPr>
          <w:rFonts w:ascii="inherit" w:eastAsia="Times New Roman" w:hAnsi="inherit" w:cs="Arial"/>
          <w:color w:val="666666"/>
          <w:sz w:val="27"/>
          <w:szCs w:val="27"/>
          <w:lang w:eastAsia="nl-BE"/>
        </w:rPr>
        <w:t>Department</w:t>
      </w:r>
      <w:proofErr w:type="spellEnd"/>
      <w:r w:rsidRPr="002357E8">
        <w:rPr>
          <w:rFonts w:ascii="inherit" w:eastAsia="Times New Roman" w:hAnsi="inherit" w:cs="Arial"/>
          <w:color w:val="666666"/>
          <w:sz w:val="27"/>
          <w:szCs w:val="27"/>
          <w:lang w:eastAsia="nl-BE"/>
        </w:rPr>
        <w:t xml:space="preserve"> of </w:t>
      </w:r>
      <w:proofErr w:type="spellStart"/>
      <w:r w:rsidRPr="002357E8">
        <w:rPr>
          <w:rFonts w:ascii="inherit" w:eastAsia="Times New Roman" w:hAnsi="inherit" w:cs="Arial"/>
          <w:color w:val="666666"/>
          <w:sz w:val="27"/>
          <w:szCs w:val="27"/>
          <w:lang w:eastAsia="nl-BE"/>
        </w:rPr>
        <w:t>Education</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Retrieved</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from</w:t>
      </w:r>
      <w:proofErr w:type="spellEnd"/>
      <w:r w:rsidRPr="002357E8">
        <w:rPr>
          <w:rFonts w:ascii="inherit" w:eastAsia="Times New Roman" w:hAnsi="inherit" w:cs="Arial"/>
          <w:color w:val="666666"/>
          <w:sz w:val="27"/>
          <w:szCs w:val="27"/>
          <w:lang w:eastAsia="nl-BE"/>
        </w:rPr>
        <w:t xml:space="preserve"> whatworks.ed.gov/</w:t>
      </w:r>
      <w:proofErr w:type="spellStart"/>
      <w:r w:rsidRPr="002357E8">
        <w:rPr>
          <w:rFonts w:ascii="inherit" w:eastAsia="Times New Roman" w:hAnsi="inherit" w:cs="Arial"/>
          <w:color w:val="666666"/>
          <w:sz w:val="27"/>
          <w:szCs w:val="27"/>
          <w:lang w:eastAsia="nl-BE"/>
        </w:rPr>
        <w:t>publications</w:t>
      </w:r>
      <w:proofErr w:type="spellEnd"/>
      <w:r w:rsidRPr="002357E8">
        <w:rPr>
          <w:rFonts w:ascii="inherit" w:eastAsia="Times New Roman" w:hAnsi="inherit" w:cs="Arial"/>
          <w:color w:val="666666"/>
          <w:sz w:val="27"/>
          <w:szCs w:val="27"/>
          <w:lang w:eastAsia="nl-BE"/>
        </w:rPr>
        <w:t>/</w:t>
      </w:r>
      <w:proofErr w:type="spellStart"/>
      <w:r w:rsidRPr="002357E8">
        <w:rPr>
          <w:rFonts w:ascii="inherit" w:eastAsia="Times New Roman" w:hAnsi="inherit" w:cs="Arial"/>
          <w:color w:val="666666"/>
          <w:sz w:val="27"/>
          <w:szCs w:val="27"/>
          <w:lang w:eastAsia="nl-BE"/>
        </w:rPr>
        <w:t>practiceguides</w:t>
      </w:r>
      <w:proofErr w:type="spellEnd"/>
      <w:r w:rsidRPr="002357E8">
        <w:rPr>
          <w:rFonts w:ascii="inherit" w:eastAsia="Times New Roman" w:hAnsi="inherit" w:cs="Arial"/>
          <w:color w:val="666666"/>
          <w:sz w:val="27"/>
          <w:szCs w:val="27"/>
          <w:lang w:eastAsia="nl-BE"/>
        </w:rPr>
        <w:t>.</w:t>
      </w:r>
    </w:p>
    <w:p w:rsidR="002357E8" w:rsidRPr="002357E8" w:rsidRDefault="002357E8" w:rsidP="002357E8">
      <w:pPr>
        <w:numPr>
          <w:ilvl w:val="0"/>
          <w:numId w:val="3"/>
        </w:numPr>
        <w:shd w:val="clear" w:color="auto" w:fill="FFFFFF"/>
        <w:spacing w:after="0" w:line="240" w:lineRule="auto"/>
        <w:textAlignment w:val="baseline"/>
        <w:rPr>
          <w:rFonts w:ascii="inherit" w:eastAsia="Times New Roman" w:hAnsi="inherit" w:cs="Arial"/>
          <w:color w:val="666666"/>
          <w:sz w:val="27"/>
          <w:szCs w:val="27"/>
          <w:lang w:eastAsia="nl-BE"/>
        </w:rPr>
      </w:pPr>
      <w:proofErr w:type="spellStart"/>
      <w:r w:rsidRPr="002357E8">
        <w:rPr>
          <w:rFonts w:ascii="inherit" w:eastAsia="Times New Roman" w:hAnsi="inherit" w:cs="Arial"/>
          <w:color w:val="666666"/>
          <w:sz w:val="27"/>
          <w:szCs w:val="27"/>
          <w:lang w:eastAsia="nl-BE"/>
        </w:rPr>
        <w:t>Teepe</w:t>
      </w:r>
      <w:proofErr w:type="spellEnd"/>
      <w:r w:rsidRPr="002357E8">
        <w:rPr>
          <w:rFonts w:ascii="inherit" w:eastAsia="Times New Roman" w:hAnsi="inherit" w:cs="Arial"/>
          <w:color w:val="666666"/>
          <w:sz w:val="27"/>
          <w:szCs w:val="27"/>
          <w:lang w:eastAsia="nl-BE"/>
        </w:rPr>
        <w:t xml:space="preserve">, R. C., Molenaar, I., </w:t>
      </w:r>
      <w:proofErr w:type="spellStart"/>
      <w:r w:rsidRPr="002357E8">
        <w:rPr>
          <w:rFonts w:ascii="inherit" w:eastAsia="Times New Roman" w:hAnsi="inherit" w:cs="Arial"/>
          <w:color w:val="666666"/>
          <w:sz w:val="27"/>
          <w:szCs w:val="27"/>
          <w:lang w:eastAsia="nl-BE"/>
        </w:rPr>
        <w:t>Oostdam</w:t>
      </w:r>
      <w:proofErr w:type="spellEnd"/>
      <w:r w:rsidRPr="002357E8">
        <w:rPr>
          <w:rFonts w:ascii="inherit" w:eastAsia="Times New Roman" w:hAnsi="inherit" w:cs="Arial"/>
          <w:color w:val="666666"/>
          <w:sz w:val="27"/>
          <w:szCs w:val="27"/>
          <w:lang w:eastAsia="nl-BE"/>
        </w:rPr>
        <w:t xml:space="preserve">, R., </w:t>
      </w:r>
      <w:proofErr w:type="spellStart"/>
      <w:r w:rsidRPr="002357E8">
        <w:rPr>
          <w:rFonts w:ascii="inherit" w:eastAsia="Times New Roman" w:hAnsi="inherit" w:cs="Arial"/>
          <w:color w:val="666666"/>
          <w:sz w:val="27"/>
          <w:szCs w:val="27"/>
          <w:lang w:eastAsia="nl-BE"/>
        </w:rPr>
        <w:t>Fukkink</w:t>
      </w:r>
      <w:proofErr w:type="spellEnd"/>
      <w:r w:rsidRPr="002357E8">
        <w:rPr>
          <w:rFonts w:ascii="inherit" w:eastAsia="Times New Roman" w:hAnsi="inherit" w:cs="Arial"/>
          <w:color w:val="666666"/>
          <w:sz w:val="27"/>
          <w:szCs w:val="27"/>
          <w:lang w:eastAsia="nl-BE"/>
        </w:rPr>
        <w:t xml:space="preserve">, R., &amp; Verhoeven, L. (2019). </w:t>
      </w:r>
      <w:proofErr w:type="spellStart"/>
      <w:r w:rsidRPr="002357E8">
        <w:rPr>
          <w:rFonts w:ascii="inherit" w:eastAsia="Times New Roman" w:hAnsi="inherit" w:cs="Arial"/>
          <w:color w:val="666666"/>
          <w:sz w:val="27"/>
          <w:szCs w:val="27"/>
          <w:lang w:eastAsia="nl-BE"/>
        </w:rPr>
        <w:t>Helping</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parents</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enhance</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vocabulary</w:t>
      </w:r>
      <w:proofErr w:type="spellEnd"/>
      <w:r w:rsidRPr="002357E8">
        <w:rPr>
          <w:rFonts w:ascii="inherit" w:eastAsia="Times New Roman" w:hAnsi="inherit" w:cs="Arial"/>
          <w:color w:val="666666"/>
          <w:sz w:val="27"/>
          <w:szCs w:val="27"/>
          <w:lang w:eastAsia="nl-BE"/>
        </w:rPr>
        <w:t xml:space="preserve"> development in </w:t>
      </w:r>
      <w:proofErr w:type="spellStart"/>
      <w:r w:rsidRPr="002357E8">
        <w:rPr>
          <w:rFonts w:ascii="inherit" w:eastAsia="Times New Roman" w:hAnsi="inherit" w:cs="Arial"/>
          <w:color w:val="666666"/>
          <w:sz w:val="27"/>
          <w:szCs w:val="27"/>
          <w:lang w:eastAsia="nl-BE"/>
        </w:rPr>
        <w:t>preschool</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children</w:t>
      </w:r>
      <w:proofErr w:type="spellEnd"/>
      <w:r w:rsidRPr="002357E8">
        <w:rPr>
          <w:rFonts w:ascii="inherit" w:eastAsia="Times New Roman" w:hAnsi="inherit" w:cs="Arial"/>
          <w:color w:val="666666"/>
          <w:sz w:val="27"/>
          <w:szCs w:val="27"/>
          <w:lang w:eastAsia="nl-BE"/>
        </w:rPr>
        <w:t xml:space="preserve">: </w:t>
      </w:r>
      <w:proofErr w:type="spellStart"/>
      <w:r w:rsidRPr="002357E8">
        <w:rPr>
          <w:rFonts w:ascii="inherit" w:eastAsia="Times New Roman" w:hAnsi="inherit" w:cs="Arial"/>
          <w:color w:val="666666"/>
          <w:sz w:val="27"/>
          <w:szCs w:val="27"/>
          <w:lang w:eastAsia="nl-BE"/>
        </w:rPr>
        <w:t>Effects</w:t>
      </w:r>
      <w:proofErr w:type="spellEnd"/>
      <w:r w:rsidRPr="002357E8">
        <w:rPr>
          <w:rFonts w:ascii="inherit" w:eastAsia="Times New Roman" w:hAnsi="inherit" w:cs="Arial"/>
          <w:color w:val="666666"/>
          <w:sz w:val="27"/>
          <w:szCs w:val="27"/>
          <w:lang w:eastAsia="nl-BE"/>
        </w:rPr>
        <w:t xml:space="preserve"> of a family </w:t>
      </w:r>
      <w:proofErr w:type="spellStart"/>
      <w:r w:rsidRPr="002357E8">
        <w:rPr>
          <w:rFonts w:ascii="inherit" w:eastAsia="Times New Roman" w:hAnsi="inherit" w:cs="Arial"/>
          <w:color w:val="666666"/>
          <w:sz w:val="27"/>
          <w:szCs w:val="27"/>
          <w:lang w:eastAsia="nl-BE"/>
        </w:rPr>
        <w:t>literacy</w:t>
      </w:r>
      <w:proofErr w:type="spellEnd"/>
      <w:r w:rsidRPr="002357E8">
        <w:rPr>
          <w:rFonts w:ascii="inherit" w:eastAsia="Times New Roman" w:hAnsi="inherit" w:cs="Arial"/>
          <w:color w:val="666666"/>
          <w:sz w:val="27"/>
          <w:szCs w:val="27"/>
          <w:lang w:eastAsia="nl-BE"/>
        </w:rPr>
        <w:t xml:space="preserve"> program. </w:t>
      </w:r>
      <w:proofErr w:type="spellStart"/>
      <w:r w:rsidRPr="002357E8">
        <w:rPr>
          <w:rFonts w:ascii="inherit" w:eastAsia="Times New Roman" w:hAnsi="inherit" w:cs="Arial"/>
          <w:i/>
          <w:iCs/>
          <w:color w:val="666666"/>
          <w:sz w:val="27"/>
          <w:szCs w:val="27"/>
          <w:bdr w:val="none" w:sz="0" w:space="0" w:color="auto" w:frame="1"/>
          <w:lang w:eastAsia="nl-BE"/>
        </w:rPr>
        <w:t>Early</w:t>
      </w:r>
      <w:proofErr w:type="spellEnd"/>
      <w:r w:rsidRPr="002357E8">
        <w:rPr>
          <w:rFonts w:ascii="inherit" w:eastAsia="Times New Roman" w:hAnsi="inherit" w:cs="Arial"/>
          <w:i/>
          <w:iCs/>
          <w:color w:val="666666"/>
          <w:sz w:val="27"/>
          <w:szCs w:val="27"/>
          <w:bdr w:val="none" w:sz="0" w:space="0" w:color="auto" w:frame="1"/>
          <w:lang w:eastAsia="nl-BE"/>
        </w:rPr>
        <w:t xml:space="preserve"> </w:t>
      </w:r>
      <w:proofErr w:type="spellStart"/>
      <w:r w:rsidRPr="002357E8">
        <w:rPr>
          <w:rFonts w:ascii="inherit" w:eastAsia="Times New Roman" w:hAnsi="inherit" w:cs="Arial"/>
          <w:i/>
          <w:iCs/>
          <w:color w:val="666666"/>
          <w:sz w:val="27"/>
          <w:szCs w:val="27"/>
          <w:bdr w:val="none" w:sz="0" w:space="0" w:color="auto" w:frame="1"/>
          <w:lang w:eastAsia="nl-BE"/>
        </w:rPr>
        <w:t>Childhood</w:t>
      </w:r>
      <w:proofErr w:type="spellEnd"/>
      <w:r w:rsidRPr="002357E8">
        <w:rPr>
          <w:rFonts w:ascii="inherit" w:eastAsia="Times New Roman" w:hAnsi="inherit" w:cs="Arial"/>
          <w:i/>
          <w:iCs/>
          <w:color w:val="666666"/>
          <w:sz w:val="27"/>
          <w:szCs w:val="27"/>
          <w:bdr w:val="none" w:sz="0" w:space="0" w:color="auto" w:frame="1"/>
          <w:lang w:eastAsia="nl-BE"/>
        </w:rPr>
        <w:t xml:space="preserve"> Research </w:t>
      </w:r>
      <w:proofErr w:type="spellStart"/>
      <w:r w:rsidRPr="002357E8">
        <w:rPr>
          <w:rFonts w:ascii="inherit" w:eastAsia="Times New Roman" w:hAnsi="inherit" w:cs="Arial"/>
          <w:i/>
          <w:iCs/>
          <w:color w:val="666666"/>
          <w:sz w:val="27"/>
          <w:szCs w:val="27"/>
          <w:bdr w:val="none" w:sz="0" w:space="0" w:color="auto" w:frame="1"/>
          <w:lang w:eastAsia="nl-BE"/>
        </w:rPr>
        <w:t>Quarterly</w:t>
      </w:r>
      <w:proofErr w:type="spellEnd"/>
      <w:r w:rsidRPr="002357E8">
        <w:rPr>
          <w:rFonts w:ascii="inherit" w:eastAsia="Times New Roman" w:hAnsi="inherit" w:cs="Arial"/>
          <w:color w:val="666666"/>
          <w:sz w:val="27"/>
          <w:szCs w:val="27"/>
          <w:lang w:eastAsia="nl-BE"/>
        </w:rPr>
        <w:t>, </w:t>
      </w:r>
      <w:r w:rsidRPr="002357E8">
        <w:rPr>
          <w:rFonts w:ascii="inherit" w:eastAsia="Times New Roman" w:hAnsi="inherit" w:cs="Arial"/>
          <w:i/>
          <w:iCs/>
          <w:color w:val="666666"/>
          <w:sz w:val="27"/>
          <w:szCs w:val="27"/>
          <w:bdr w:val="none" w:sz="0" w:space="0" w:color="auto" w:frame="1"/>
          <w:lang w:eastAsia="nl-BE"/>
        </w:rPr>
        <w:t>48</w:t>
      </w:r>
      <w:r w:rsidRPr="002357E8">
        <w:rPr>
          <w:rFonts w:ascii="inherit" w:eastAsia="Times New Roman" w:hAnsi="inherit" w:cs="Arial"/>
          <w:color w:val="666666"/>
          <w:sz w:val="27"/>
          <w:szCs w:val="27"/>
          <w:lang w:eastAsia="nl-BE"/>
        </w:rPr>
        <w:t>, 226-236.</w:t>
      </w:r>
    </w:p>
    <w:p w:rsidR="002357E8" w:rsidRPr="002357E8" w:rsidRDefault="002357E8" w:rsidP="002357E8">
      <w:pPr>
        <w:numPr>
          <w:ilvl w:val="0"/>
          <w:numId w:val="3"/>
        </w:numPr>
        <w:shd w:val="clear" w:color="auto" w:fill="FFFFFF"/>
        <w:spacing w:after="0" w:line="240" w:lineRule="auto"/>
        <w:textAlignment w:val="baseline"/>
        <w:rPr>
          <w:rFonts w:ascii="inherit" w:eastAsia="Times New Roman" w:hAnsi="inherit" w:cs="Arial"/>
          <w:color w:val="666666"/>
          <w:sz w:val="27"/>
          <w:szCs w:val="27"/>
          <w:lang w:eastAsia="nl-BE"/>
        </w:rPr>
      </w:pPr>
      <w:proofErr w:type="spellStart"/>
      <w:r w:rsidRPr="002357E8">
        <w:rPr>
          <w:rFonts w:ascii="inherit" w:eastAsia="Times New Roman" w:hAnsi="inherit" w:cs="Arial"/>
          <w:color w:val="666666"/>
          <w:sz w:val="27"/>
          <w:szCs w:val="27"/>
          <w:lang w:eastAsia="nl-BE"/>
        </w:rPr>
        <w:t>Neuman</w:t>
      </w:r>
      <w:proofErr w:type="spellEnd"/>
      <w:r w:rsidRPr="002357E8">
        <w:rPr>
          <w:rFonts w:ascii="inherit" w:eastAsia="Times New Roman" w:hAnsi="inherit" w:cs="Arial"/>
          <w:color w:val="666666"/>
          <w:sz w:val="27"/>
          <w:szCs w:val="27"/>
          <w:lang w:eastAsia="nl-BE"/>
        </w:rPr>
        <w:t>, S. &amp; Wright, T. (2013). </w:t>
      </w:r>
      <w:proofErr w:type="spellStart"/>
      <w:r w:rsidRPr="002357E8">
        <w:rPr>
          <w:rFonts w:ascii="inherit" w:eastAsia="Times New Roman" w:hAnsi="inherit" w:cs="Arial"/>
          <w:i/>
          <w:iCs/>
          <w:color w:val="666666"/>
          <w:sz w:val="27"/>
          <w:szCs w:val="27"/>
          <w:bdr w:val="none" w:sz="0" w:space="0" w:color="auto" w:frame="1"/>
          <w:lang w:eastAsia="nl-BE"/>
        </w:rPr>
        <w:t>All</w:t>
      </w:r>
      <w:proofErr w:type="spellEnd"/>
      <w:r w:rsidRPr="002357E8">
        <w:rPr>
          <w:rFonts w:ascii="inherit" w:eastAsia="Times New Roman" w:hAnsi="inherit" w:cs="Arial"/>
          <w:i/>
          <w:iCs/>
          <w:color w:val="666666"/>
          <w:sz w:val="27"/>
          <w:szCs w:val="27"/>
          <w:bdr w:val="none" w:sz="0" w:space="0" w:color="auto" w:frame="1"/>
          <w:lang w:eastAsia="nl-BE"/>
        </w:rPr>
        <w:t xml:space="preserve"> </w:t>
      </w:r>
      <w:proofErr w:type="spellStart"/>
      <w:r w:rsidRPr="002357E8">
        <w:rPr>
          <w:rFonts w:ascii="inherit" w:eastAsia="Times New Roman" w:hAnsi="inherit" w:cs="Arial"/>
          <w:i/>
          <w:iCs/>
          <w:color w:val="666666"/>
          <w:sz w:val="27"/>
          <w:szCs w:val="27"/>
          <w:bdr w:val="none" w:sz="0" w:space="0" w:color="auto" w:frame="1"/>
          <w:lang w:eastAsia="nl-BE"/>
        </w:rPr>
        <w:t>about</w:t>
      </w:r>
      <w:proofErr w:type="spellEnd"/>
      <w:r w:rsidRPr="002357E8">
        <w:rPr>
          <w:rFonts w:ascii="inherit" w:eastAsia="Times New Roman" w:hAnsi="inherit" w:cs="Arial"/>
          <w:i/>
          <w:iCs/>
          <w:color w:val="666666"/>
          <w:sz w:val="27"/>
          <w:szCs w:val="27"/>
          <w:bdr w:val="none" w:sz="0" w:space="0" w:color="auto" w:frame="1"/>
          <w:lang w:eastAsia="nl-BE"/>
        </w:rPr>
        <w:t xml:space="preserve"> </w:t>
      </w:r>
      <w:proofErr w:type="spellStart"/>
      <w:r w:rsidRPr="002357E8">
        <w:rPr>
          <w:rFonts w:ascii="inherit" w:eastAsia="Times New Roman" w:hAnsi="inherit" w:cs="Arial"/>
          <w:i/>
          <w:iCs/>
          <w:color w:val="666666"/>
          <w:sz w:val="27"/>
          <w:szCs w:val="27"/>
          <w:bdr w:val="none" w:sz="0" w:space="0" w:color="auto" w:frame="1"/>
          <w:lang w:eastAsia="nl-BE"/>
        </w:rPr>
        <w:t>words</w:t>
      </w:r>
      <w:proofErr w:type="spellEnd"/>
      <w:r w:rsidRPr="002357E8">
        <w:rPr>
          <w:rFonts w:ascii="inherit" w:eastAsia="Times New Roman" w:hAnsi="inherit" w:cs="Arial"/>
          <w:i/>
          <w:iCs/>
          <w:color w:val="666666"/>
          <w:sz w:val="27"/>
          <w:szCs w:val="27"/>
          <w:bdr w:val="none" w:sz="0" w:space="0" w:color="auto" w:frame="1"/>
          <w:lang w:eastAsia="nl-BE"/>
        </w:rPr>
        <w:t>.</w:t>
      </w:r>
      <w:r w:rsidRPr="002357E8">
        <w:rPr>
          <w:rFonts w:ascii="inherit" w:eastAsia="Times New Roman" w:hAnsi="inherit" w:cs="Arial"/>
          <w:color w:val="666666"/>
          <w:sz w:val="27"/>
          <w:szCs w:val="27"/>
          <w:lang w:eastAsia="nl-BE"/>
        </w:rPr>
        <w:t xml:space="preserve"> Teachers college </w:t>
      </w:r>
      <w:proofErr w:type="spellStart"/>
      <w:r w:rsidRPr="002357E8">
        <w:rPr>
          <w:rFonts w:ascii="inherit" w:eastAsia="Times New Roman" w:hAnsi="inherit" w:cs="Arial"/>
          <w:color w:val="666666"/>
          <w:sz w:val="27"/>
          <w:szCs w:val="27"/>
          <w:lang w:eastAsia="nl-BE"/>
        </w:rPr>
        <w:t>press</w:t>
      </w:r>
      <w:proofErr w:type="spellEnd"/>
      <w:r w:rsidRPr="002357E8">
        <w:rPr>
          <w:rFonts w:ascii="inherit" w:eastAsia="Times New Roman" w:hAnsi="inherit" w:cs="Arial"/>
          <w:color w:val="666666"/>
          <w:sz w:val="27"/>
          <w:szCs w:val="27"/>
          <w:lang w:eastAsia="nl-BE"/>
        </w:rPr>
        <w:t>.</w:t>
      </w:r>
    </w:p>
    <w:p w:rsidR="002357E8" w:rsidRPr="002357E8" w:rsidRDefault="002357E8" w:rsidP="002357E8">
      <w:pPr>
        <w:shd w:val="clear" w:color="auto" w:fill="FFFFFF"/>
        <w:spacing w:line="240" w:lineRule="auto"/>
        <w:textAlignment w:val="baseline"/>
        <w:outlineLvl w:val="2"/>
        <w:rPr>
          <w:rFonts w:ascii="Arial" w:eastAsia="Times New Roman" w:hAnsi="Arial" w:cs="Arial"/>
          <w:b/>
          <w:bCs/>
          <w:color w:val="666666"/>
          <w:sz w:val="18"/>
          <w:szCs w:val="18"/>
          <w:lang w:eastAsia="nl-BE"/>
        </w:rPr>
      </w:pPr>
      <w:r w:rsidRPr="002357E8">
        <w:rPr>
          <w:rFonts w:ascii="Arial" w:eastAsia="Times New Roman" w:hAnsi="Arial" w:cs="Arial"/>
          <w:b/>
          <w:bCs/>
          <w:color w:val="666666"/>
          <w:sz w:val="18"/>
          <w:szCs w:val="18"/>
          <w:lang w:eastAsia="nl-BE"/>
        </w:rPr>
        <w:t>Dit delen:</w:t>
      </w:r>
    </w:p>
    <w:p w:rsidR="00927E08" w:rsidRDefault="00927E08"/>
    <w:sectPr w:rsidR="00927E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A11EF"/>
    <w:multiLevelType w:val="multilevel"/>
    <w:tmpl w:val="7002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C01D8"/>
    <w:multiLevelType w:val="multilevel"/>
    <w:tmpl w:val="DDFC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544183"/>
    <w:multiLevelType w:val="multilevel"/>
    <w:tmpl w:val="029E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E8"/>
    <w:rsid w:val="002357E8"/>
    <w:rsid w:val="00927E08"/>
    <w:rsid w:val="00BD600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51F9E"/>
  <w15:chartTrackingRefBased/>
  <w15:docId w15:val="{2D53FC8C-244B-43AD-AC80-8FC854CB7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2357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2357E8"/>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357E8"/>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2357E8"/>
    <w:rPr>
      <w:rFonts w:ascii="Times New Roman" w:eastAsia="Times New Roman" w:hAnsi="Times New Roman" w:cs="Times New Roman"/>
      <w:b/>
      <w:bCs/>
      <w:sz w:val="27"/>
      <w:szCs w:val="27"/>
      <w:lang w:eastAsia="nl-BE"/>
    </w:rPr>
  </w:style>
  <w:style w:type="character" w:customStyle="1" w:styleId="byline">
    <w:name w:val="byline"/>
    <w:basedOn w:val="Standaardalinea-lettertype"/>
    <w:rsid w:val="002357E8"/>
  </w:style>
  <w:style w:type="character" w:customStyle="1" w:styleId="author">
    <w:name w:val="author"/>
    <w:basedOn w:val="Standaardalinea-lettertype"/>
    <w:rsid w:val="002357E8"/>
  </w:style>
  <w:style w:type="character" w:styleId="Hyperlink">
    <w:name w:val="Hyperlink"/>
    <w:basedOn w:val="Standaardalinea-lettertype"/>
    <w:uiPriority w:val="99"/>
    <w:semiHidden/>
    <w:unhideWhenUsed/>
    <w:rsid w:val="002357E8"/>
    <w:rPr>
      <w:color w:val="0000FF"/>
      <w:u w:val="single"/>
    </w:rPr>
  </w:style>
  <w:style w:type="character" w:customStyle="1" w:styleId="posted-on">
    <w:name w:val="posted-on"/>
    <w:basedOn w:val="Standaardalinea-lettertype"/>
    <w:rsid w:val="002357E8"/>
  </w:style>
  <w:style w:type="character" w:customStyle="1" w:styleId="entry-meta-first-category">
    <w:name w:val="entry-meta-first-category"/>
    <w:basedOn w:val="Standaardalinea-lettertype"/>
    <w:rsid w:val="002357E8"/>
  </w:style>
  <w:style w:type="paragraph" w:styleId="Normaalweb">
    <w:name w:val="Normal (Web)"/>
    <w:basedOn w:val="Standaard"/>
    <w:uiPriority w:val="99"/>
    <w:semiHidden/>
    <w:unhideWhenUsed/>
    <w:rsid w:val="002357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2357E8"/>
    <w:rPr>
      <w:i/>
      <w:iCs/>
    </w:rPr>
  </w:style>
  <w:style w:type="paragraph" w:customStyle="1" w:styleId="has-background">
    <w:name w:val="has-background"/>
    <w:basedOn w:val="Standaard"/>
    <w:rsid w:val="002357E8"/>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locks-gallery-item">
    <w:name w:val="blocks-gallery-item"/>
    <w:basedOn w:val="Standaard"/>
    <w:rsid w:val="002357E8"/>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256441">
      <w:bodyDiv w:val="1"/>
      <w:marLeft w:val="0"/>
      <w:marRight w:val="0"/>
      <w:marTop w:val="0"/>
      <w:marBottom w:val="0"/>
      <w:divBdr>
        <w:top w:val="none" w:sz="0" w:space="0" w:color="auto"/>
        <w:left w:val="none" w:sz="0" w:space="0" w:color="auto"/>
        <w:bottom w:val="none" w:sz="0" w:space="0" w:color="auto"/>
        <w:right w:val="none" w:sz="0" w:space="0" w:color="auto"/>
      </w:divBdr>
      <w:divsChild>
        <w:div w:id="879322087">
          <w:marLeft w:val="0"/>
          <w:marRight w:val="0"/>
          <w:marTop w:val="0"/>
          <w:marBottom w:val="525"/>
          <w:divBdr>
            <w:top w:val="none" w:sz="0" w:space="0" w:color="auto"/>
            <w:left w:val="none" w:sz="0" w:space="0" w:color="auto"/>
            <w:bottom w:val="none" w:sz="0" w:space="0" w:color="auto"/>
            <w:right w:val="none" w:sz="0" w:space="0" w:color="auto"/>
          </w:divBdr>
        </w:div>
        <w:div w:id="1799179865">
          <w:marLeft w:val="0"/>
          <w:marRight w:val="0"/>
          <w:marTop w:val="0"/>
          <w:marBottom w:val="0"/>
          <w:divBdr>
            <w:top w:val="none" w:sz="0" w:space="0" w:color="auto"/>
            <w:left w:val="none" w:sz="0" w:space="0" w:color="auto"/>
            <w:bottom w:val="none" w:sz="0" w:space="0" w:color="auto"/>
            <w:right w:val="none" w:sz="0" w:space="0" w:color="auto"/>
          </w:divBdr>
          <w:divsChild>
            <w:div w:id="948389448">
              <w:marLeft w:val="0"/>
              <w:marRight w:val="0"/>
              <w:marTop w:val="0"/>
              <w:marBottom w:val="240"/>
              <w:divBdr>
                <w:top w:val="none" w:sz="0" w:space="0" w:color="auto"/>
                <w:left w:val="none" w:sz="0" w:space="0" w:color="auto"/>
                <w:bottom w:val="none" w:sz="0" w:space="0" w:color="auto"/>
                <w:right w:val="none" w:sz="0" w:space="0" w:color="auto"/>
              </w:divBdr>
            </w:div>
            <w:div w:id="1713768161">
              <w:marLeft w:val="0"/>
              <w:marRight w:val="0"/>
              <w:marTop w:val="0"/>
              <w:marBottom w:val="240"/>
              <w:divBdr>
                <w:top w:val="none" w:sz="0" w:space="0" w:color="auto"/>
                <w:left w:val="none" w:sz="0" w:space="0" w:color="auto"/>
                <w:bottom w:val="none" w:sz="0" w:space="0" w:color="auto"/>
                <w:right w:val="none" w:sz="0" w:space="0" w:color="auto"/>
              </w:divBdr>
            </w:div>
            <w:div w:id="1939218246">
              <w:marLeft w:val="0"/>
              <w:marRight w:val="0"/>
              <w:marTop w:val="0"/>
              <w:marBottom w:val="240"/>
              <w:divBdr>
                <w:top w:val="none" w:sz="0" w:space="0" w:color="auto"/>
                <w:left w:val="none" w:sz="0" w:space="0" w:color="auto"/>
                <w:bottom w:val="none" w:sz="0" w:space="0" w:color="auto"/>
                <w:right w:val="none" w:sz="0" w:space="0" w:color="auto"/>
              </w:divBdr>
            </w:div>
            <w:div w:id="1277179765">
              <w:marLeft w:val="0"/>
              <w:marRight w:val="0"/>
              <w:marTop w:val="0"/>
              <w:marBottom w:val="240"/>
              <w:divBdr>
                <w:top w:val="none" w:sz="0" w:space="0" w:color="auto"/>
                <w:left w:val="none" w:sz="0" w:space="0" w:color="auto"/>
                <w:bottom w:val="none" w:sz="0" w:space="0" w:color="auto"/>
                <w:right w:val="none" w:sz="0" w:space="0" w:color="auto"/>
              </w:divBdr>
            </w:div>
            <w:div w:id="432671403">
              <w:marLeft w:val="0"/>
              <w:marRight w:val="0"/>
              <w:marTop w:val="0"/>
              <w:marBottom w:val="240"/>
              <w:divBdr>
                <w:top w:val="none" w:sz="0" w:space="0" w:color="auto"/>
                <w:left w:val="none" w:sz="0" w:space="0" w:color="auto"/>
                <w:bottom w:val="none" w:sz="0" w:space="0" w:color="auto"/>
                <w:right w:val="none" w:sz="0" w:space="0" w:color="auto"/>
              </w:divBdr>
            </w:div>
            <w:div w:id="457988101">
              <w:marLeft w:val="0"/>
              <w:marRight w:val="0"/>
              <w:marTop w:val="525"/>
              <w:marBottom w:val="0"/>
              <w:divBdr>
                <w:top w:val="none" w:sz="0" w:space="0" w:color="auto"/>
                <w:left w:val="none" w:sz="0" w:space="0" w:color="auto"/>
                <w:bottom w:val="none" w:sz="0" w:space="0" w:color="auto"/>
                <w:right w:val="none" w:sz="0" w:space="0" w:color="auto"/>
              </w:divBdr>
              <w:divsChild>
                <w:div w:id="171183339">
                  <w:marLeft w:val="0"/>
                  <w:marRight w:val="0"/>
                  <w:marTop w:val="525"/>
                  <w:marBottom w:val="0"/>
                  <w:divBdr>
                    <w:top w:val="none" w:sz="0" w:space="0" w:color="auto"/>
                    <w:left w:val="none" w:sz="0" w:space="0" w:color="auto"/>
                    <w:bottom w:val="none" w:sz="0" w:space="0" w:color="auto"/>
                    <w:right w:val="none" w:sz="0" w:space="0" w:color="auto"/>
                  </w:divBdr>
                  <w:divsChild>
                    <w:div w:id="430703076">
                      <w:marLeft w:val="0"/>
                      <w:marRight w:val="0"/>
                      <w:marTop w:val="0"/>
                      <w:marBottom w:val="240"/>
                      <w:divBdr>
                        <w:top w:val="single" w:sz="6" w:space="26" w:color="EEEEEE"/>
                        <w:left w:val="none" w:sz="0" w:space="0" w:color="auto"/>
                        <w:bottom w:val="none" w:sz="0" w:space="0" w:color="auto"/>
                        <w:right w:val="none" w:sz="0" w:space="0" w:color="auto"/>
                      </w:divBdr>
                    </w:div>
                  </w:divsChild>
                </w:div>
              </w:divsChild>
            </w:div>
          </w:divsChild>
        </w:div>
      </w:divsChild>
    </w:div>
    <w:div w:id="1649049520">
      <w:bodyDiv w:val="1"/>
      <w:marLeft w:val="0"/>
      <w:marRight w:val="0"/>
      <w:marTop w:val="0"/>
      <w:marBottom w:val="0"/>
      <w:divBdr>
        <w:top w:val="none" w:sz="0" w:space="0" w:color="auto"/>
        <w:left w:val="none" w:sz="0" w:space="0" w:color="auto"/>
        <w:bottom w:val="none" w:sz="0" w:space="0" w:color="auto"/>
        <w:right w:val="none" w:sz="0" w:space="0" w:color="auto"/>
      </w:divBdr>
      <w:divsChild>
        <w:div w:id="471020524">
          <w:marLeft w:val="0"/>
          <w:marRight w:val="0"/>
          <w:marTop w:val="0"/>
          <w:marBottom w:val="525"/>
          <w:divBdr>
            <w:top w:val="none" w:sz="0" w:space="0" w:color="auto"/>
            <w:left w:val="none" w:sz="0" w:space="0" w:color="auto"/>
            <w:bottom w:val="none" w:sz="0" w:space="0" w:color="auto"/>
            <w:right w:val="none" w:sz="0" w:space="0" w:color="auto"/>
          </w:divBdr>
        </w:div>
        <w:div w:id="260453255">
          <w:marLeft w:val="0"/>
          <w:marRight w:val="0"/>
          <w:marTop w:val="0"/>
          <w:marBottom w:val="0"/>
          <w:divBdr>
            <w:top w:val="none" w:sz="0" w:space="0" w:color="auto"/>
            <w:left w:val="none" w:sz="0" w:space="0" w:color="auto"/>
            <w:bottom w:val="none" w:sz="0" w:space="0" w:color="auto"/>
            <w:right w:val="none" w:sz="0" w:space="0" w:color="auto"/>
          </w:divBdr>
          <w:divsChild>
            <w:div w:id="208229637">
              <w:marLeft w:val="0"/>
              <w:marRight w:val="0"/>
              <w:marTop w:val="0"/>
              <w:marBottom w:val="240"/>
              <w:divBdr>
                <w:top w:val="none" w:sz="0" w:space="0" w:color="auto"/>
                <w:left w:val="none" w:sz="0" w:space="0" w:color="auto"/>
                <w:bottom w:val="none" w:sz="0" w:space="0" w:color="auto"/>
                <w:right w:val="none" w:sz="0" w:space="0" w:color="auto"/>
              </w:divBdr>
            </w:div>
            <w:div w:id="955603214">
              <w:marLeft w:val="0"/>
              <w:marRight w:val="0"/>
              <w:marTop w:val="0"/>
              <w:marBottom w:val="240"/>
              <w:divBdr>
                <w:top w:val="none" w:sz="0" w:space="0" w:color="auto"/>
                <w:left w:val="none" w:sz="0" w:space="0" w:color="auto"/>
                <w:bottom w:val="none" w:sz="0" w:space="0" w:color="auto"/>
                <w:right w:val="none" w:sz="0" w:space="0" w:color="auto"/>
              </w:divBdr>
            </w:div>
            <w:div w:id="388069539">
              <w:marLeft w:val="0"/>
              <w:marRight w:val="0"/>
              <w:marTop w:val="0"/>
              <w:marBottom w:val="240"/>
              <w:divBdr>
                <w:top w:val="none" w:sz="0" w:space="0" w:color="auto"/>
                <w:left w:val="none" w:sz="0" w:space="0" w:color="auto"/>
                <w:bottom w:val="none" w:sz="0" w:space="0" w:color="auto"/>
                <w:right w:val="none" w:sz="0" w:space="0" w:color="auto"/>
              </w:divBdr>
            </w:div>
            <w:div w:id="606236685">
              <w:marLeft w:val="0"/>
              <w:marRight w:val="0"/>
              <w:marTop w:val="0"/>
              <w:marBottom w:val="240"/>
              <w:divBdr>
                <w:top w:val="none" w:sz="0" w:space="0" w:color="auto"/>
                <w:left w:val="none" w:sz="0" w:space="0" w:color="auto"/>
                <w:bottom w:val="none" w:sz="0" w:space="0" w:color="auto"/>
                <w:right w:val="none" w:sz="0" w:space="0" w:color="auto"/>
              </w:divBdr>
            </w:div>
            <w:div w:id="1389645523">
              <w:marLeft w:val="0"/>
              <w:marRight w:val="0"/>
              <w:marTop w:val="0"/>
              <w:marBottom w:val="240"/>
              <w:divBdr>
                <w:top w:val="none" w:sz="0" w:space="0" w:color="auto"/>
                <w:left w:val="none" w:sz="0" w:space="0" w:color="auto"/>
                <w:bottom w:val="none" w:sz="0" w:space="0" w:color="auto"/>
                <w:right w:val="none" w:sz="0" w:space="0" w:color="auto"/>
              </w:divBdr>
            </w:div>
            <w:div w:id="1397313635">
              <w:marLeft w:val="0"/>
              <w:marRight w:val="0"/>
              <w:marTop w:val="525"/>
              <w:marBottom w:val="0"/>
              <w:divBdr>
                <w:top w:val="none" w:sz="0" w:space="0" w:color="auto"/>
                <w:left w:val="none" w:sz="0" w:space="0" w:color="auto"/>
                <w:bottom w:val="none" w:sz="0" w:space="0" w:color="auto"/>
                <w:right w:val="none" w:sz="0" w:space="0" w:color="auto"/>
              </w:divBdr>
              <w:divsChild>
                <w:div w:id="808864602">
                  <w:marLeft w:val="0"/>
                  <w:marRight w:val="0"/>
                  <w:marTop w:val="525"/>
                  <w:marBottom w:val="0"/>
                  <w:divBdr>
                    <w:top w:val="none" w:sz="0" w:space="0" w:color="auto"/>
                    <w:left w:val="none" w:sz="0" w:space="0" w:color="auto"/>
                    <w:bottom w:val="none" w:sz="0" w:space="0" w:color="auto"/>
                    <w:right w:val="none" w:sz="0" w:space="0" w:color="auto"/>
                  </w:divBdr>
                  <w:divsChild>
                    <w:div w:id="1235433724">
                      <w:marLeft w:val="0"/>
                      <w:marRight w:val="0"/>
                      <w:marTop w:val="0"/>
                      <w:marBottom w:val="240"/>
                      <w:divBdr>
                        <w:top w:val="single" w:sz="6" w:space="26" w:color="EEEEEE"/>
                        <w:left w:val="none" w:sz="0" w:space="0" w:color="auto"/>
                        <w:bottom w:val="none" w:sz="0" w:space="0" w:color="auto"/>
                        <w:right w:val="none" w:sz="0" w:space="0" w:color="auto"/>
                      </w:divBdr>
                    </w:div>
                  </w:divsChild>
                </w:div>
              </w:divsChild>
            </w:div>
          </w:divsChild>
        </w:div>
      </w:divsChild>
    </w:div>
    <w:div w:id="2058160167">
      <w:bodyDiv w:val="1"/>
      <w:marLeft w:val="0"/>
      <w:marRight w:val="0"/>
      <w:marTop w:val="0"/>
      <w:marBottom w:val="0"/>
      <w:divBdr>
        <w:top w:val="none" w:sz="0" w:space="0" w:color="auto"/>
        <w:left w:val="none" w:sz="0" w:space="0" w:color="auto"/>
        <w:bottom w:val="none" w:sz="0" w:space="0" w:color="auto"/>
        <w:right w:val="none" w:sz="0" w:space="0" w:color="auto"/>
      </w:divBdr>
      <w:divsChild>
        <w:div w:id="1435243319">
          <w:marLeft w:val="0"/>
          <w:marRight w:val="0"/>
          <w:marTop w:val="0"/>
          <w:marBottom w:val="0"/>
          <w:divBdr>
            <w:top w:val="none" w:sz="0" w:space="0" w:color="auto"/>
            <w:left w:val="none" w:sz="0" w:space="0" w:color="auto"/>
            <w:bottom w:val="none" w:sz="0" w:space="0" w:color="auto"/>
            <w:right w:val="none" w:sz="0" w:space="0" w:color="auto"/>
          </w:divBdr>
          <w:divsChild>
            <w:div w:id="205335737">
              <w:marLeft w:val="-225"/>
              <w:marRight w:val="-225"/>
              <w:marTop w:val="0"/>
              <w:marBottom w:val="0"/>
              <w:divBdr>
                <w:top w:val="none" w:sz="0" w:space="0" w:color="auto"/>
                <w:left w:val="none" w:sz="0" w:space="0" w:color="auto"/>
                <w:bottom w:val="none" w:sz="0" w:space="0" w:color="auto"/>
                <w:right w:val="none" w:sz="0" w:space="0" w:color="auto"/>
              </w:divBdr>
              <w:divsChild>
                <w:div w:id="1986470789">
                  <w:marLeft w:val="0"/>
                  <w:marRight w:val="0"/>
                  <w:marTop w:val="0"/>
                  <w:marBottom w:val="0"/>
                  <w:divBdr>
                    <w:top w:val="none" w:sz="0" w:space="0" w:color="auto"/>
                    <w:left w:val="none" w:sz="0" w:space="0" w:color="auto"/>
                    <w:bottom w:val="none" w:sz="0" w:space="0" w:color="auto"/>
                    <w:right w:val="none" w:sz="0" w:space="0" w:color="auto"/>
                  </w:divBdr>
                  <w:divsChild>
                    <w:div w:id="305166140">
                      <w:marLeft w:val="0"/>
                      <w:marRight w:val="0"/>
                      <w:marTop w:val="0"/>
                      <w:marBottom w:val="0"/>
                      <w:divBdr>
                        <w:top w:val="none" w:sz="0" w:space="0" w:color="auto"/>
                        <w:left w:val="none" w:sz="0" w:space="0" w:color="auto"/>
                        <w:bottom w:val="none" w:sz="0" w:space="0" w:color="auto"/>
                        <w:right w:val="none" w:sz="0" w:space="0" w:color="auto"/>
                      </w:divBdr>
                    </w:div>
                  </w:divsChild>
                </w:div>
                <w:div w:id="297804853">
                  <w:marLeft w:val="0"/>
                  <w:marRight w:val="0"/>
                  <w:marTop w:val="0"/>
                  <w:marBottom w:val="0"/>
                  <w:divBdr>
                    <w:top w:val="none" w:sz="0" w:space="0" w:color="auto"/>
                    <w:left w:val="none" w:sz="0" w:space="0" w:color="auto"/>
                    <w:bottom w:val="none" w:sz="0" w:space="0" w:color="auto"/>
                    <w:right w:val="none" w:sz="0" w:space="0" w:color="auto"/>
                  </w:divBdr>
                  <w:divsChild>
                    <w:div w:id="574556421">
                      <w:marLeft w:val="0"/>
                      <w:marRight w:val="0"/>
                      <w:marTop w:val="0"/>
                      <w:marBottom w:val="0"/>
                      <w:divBdr>
                        <w:top w:val="none" w:sz="0" w:space="0" w:color="auto"/>
                        <w:left w:val="none" w:sz="0" w:space="0" w:color="auto"/>
                        <w:bottom w:val="none" w:sz="0" w:space="0" w:color="auto"/>
                        <w:right w:val="none" w:sz="0" w:space="0" w:color="auto"/>
                      </w:divBdr>
                      <w:divsChild>
                        <w:div w:id="347827597">
                          <w:marLeft w:val="225"/>
                          <w:marRight w:val="225"/>
                          <w:marTop w:val="0"/>
                          <w:marBottom w:val="0"/>
                          <w:divBdr>
                            <w:top w:val="none" w:sz="0" w:space="0" w:color="auto"/>
                            <w:left w:val="none" w:sz="0" w:space="0" w:color="auto"/>
                            <w:bottom w:val="none" w:sz="0" w:space="0" w:color="auto"/>
                            <w:right w:val="none" w:sz="0" w:space="0" w:color="auto"/>
                          </w:divBdr>
                        </w:div>
                        <w:div w:id="602763272">
                          <w:marLeft w:val="0"/>
                          <w:marRight w:val="0"/>
                          <w:marTop w:val="0"/>
                          <w:marBottom w:val="0"/>
                          <w:divBdr>
                            <w:top w:val="none" w:sz="0" w:space="0" w:color="auto"/>
                            <w:left w:val="none" w:sz="0" w:space="0" w:color="auto"/>
                            <w:bottom w:val="none" w:sz="0" w:space="0" w:color="auto"/>
                            <w:right w:val="none" w:sz="0" w:space="0" w:color="auto"/>
                          </w:divBdr>
                          <w:divsChild>
                            <w:div w:id="1257135885">
                              <w:marLeft w:val="0"/>
                              <w:marRight w:val="0"/>
                              <w:marTop w:val="0"/>
                              <w:marBottom w:val="0"/>
                              <w:divBdr>
                                <w:top w:val="none" w:sz="0" w:space="0" w:color="auto"/>
                                <w:left w:val="none" w:sz="0" w:space="0" w:color="auto"/>
                                <w:bottom w:val="none" w:sz="0" w:space="0" w:color="auto"/>
                                <w:right w:val="none" w:sz="0" w:space="0" w:color="auto"/>
                              </w:divBdr>
                              <w:divsChild>
                                <w:div w:id="1025252169">
                                  <w:marLeft w:val="0"/>
                                  <w:marRight w:val="0"/>
                                  <w:marTop w:val="0"/>
                                  <w:marBottom w:val="0"/>
                                  <w:divBdr>
                                    <w:top w:val="none" w:sz="0" w:space="0" w:color="auto"/>
                                    <w:left w:val="none" w:sz="0" w:space="0" w:color="auto"/>
                                    <w:bottom w:val="none" w:sz="0" w:space="0" w:color="auto"/>
                                    <w:right w:val="none" w:sz="0" w:space="0" w:color="auto"/>
                                  </w:divBdr>
                                  <w:divsChild>
                                    <w:div w:id="35205206">
                                      <w:marLeft w:val="0"/>
                                      <w:marRight w:val="0"/>
                                      <w:marTop w:val="0"/>
                                      <w:marBottom w:val="0"/>
                                      <w:divBdr>
                                        <w:top w:val="none" w:sz="0" w:space="0" w:color="auto"/>
                                        <w:left w:val="none" w:sz="0" w:space="0" w:color="auto"/>
                                        <w:bottom w:val="none" w:sz="0" w:space="0" w:color="auto"/>
                                        <w:right w:val="none" w:sz="0" w:space="0" w:color="auto"/>
                                      </w:divBdr>
                                      <w:divsChild>
                                        <w:div w:id="198858945">
                                          <w:marLeft w:val="0"/>
                                          <w:marRight w:val="0"/>
                                          <w:marTop w:val="0"/>
                                          <w:marBottom w:val="0"/>
                                          <w:divBdr>
                                            <w:top w:val="none" w:sz="0" w:space="0" w:color="auto"/>
                                            <w:left w:val="none" w:sz="0" w:space="0" w:color="auto"/>
                                            <w:bottom w:val="none" w:sz="0" w:space="0" w:color="auto"/>
                                            <w:right w:val="none" w:sz="0" w:space="0" w:color="auto"/>
                                          </w:divBdr>
                                          <w:divsChild>
                                            <w:div w:id="998848413">
                                              <w:marLeft w:val="0"/>
                                              <w:marRight w:val="0"/>
                                              <w:marTop w:val="0"/>
                                              <w:marBottom w:val="0"/>
                                              <w:divBdr>
                                                <w:top w:val="none" w:sz="0" w:space="0" w:color="auto"/>
                                                <w:left w:val="none" w:sz="0" w:space="0" w:color="auto"/>
                                                <w:bottom w:val="none" w:sz="0" w:space="0" w:color="auto"/>
                                                <w:right w:val="none" w:sz="0" w:space="0" w:color="auto"/>
                                              </w:divBdr>
                                              <w:divsChild>
                                                <w:div w:id="176115979">
                                                  <w:marLeft w:val="0"/>
                                                  <w:marRight w:val="0"/>
                                                  <w:marTop w:val="0"/>
                                                  <w:marBottom w:val="0"/>
                                                  <w:divBdr>
                                                    <w:top w:val="none" w:sz="0" w:space="0" w:color="auto"/>
                                                    <w:left w:val="none" w:sz="0" w:space="0" w:color="auto"/>
                                                    <w:bottom w:val="none" w:sz="0" w:space="0" w:color="auto"/>
                                                    <w:right w:val="none" w:sz="0" w:space="0" w:color="auto"/>
                                                  </w:divBdr>
                                                  <w:divsChild>
                                                    <w:div w:id="18045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133488">
                                      <w:marLeft w:val="0"/>
                                      <w:marRight w:val="0"/>
                                      <w:marTop w:val="0"/>
                                      <w:marBottom w:val="0"/>
                                      <w:divBdr>
                                        <w:top w:val="none" w:sz="0" w:space="0" w:color="auto"/>
                                        <w:left w:val="none" w:sz="0" w:space="0" w:color="auto"/>
                                        <w:bottom w:val="none" w:sz="0" w:space="0" w:color="auto"/>
                                        <w:right w:val="none" w:sz="0" w:space="0" w:color="auto"/>
                                      </w:divBdr>
                                      <w:divsChild>
                                        <w:div w:id="2129815142">
                                          <w:marLeft w:val="0"/>
                                          <w:marRight w:val="0"/>
                                          <w:marTop w:val="0"/>
                                          <w:marBottom w:val="0"/>
                                          <w:divBdr>
                                            <w:top w:val="none" w:sz="0" w:space="0" w:color="auto"/>
                                            <w:left w:val="none" w:sz="0" w:space="0" w:color="auto"/>
                                            <w:bottom w:val="none" w:sz="0" w:space="0" w:color="auto"/>
                                            <w:right w:val="none" w:sz="0" w:space="0" w:color="auto"/>
                                          </w:divBdr>
                                          <w:divsChild>
                                            <w:div w:id="1172069969">
                                              <w:marLeft w:val="0"/>
                                              <w:marRight w:val="0"/>
                                              <w:marTop w:val="0"/>
                                              <w:marBottom w:val="0"/>
                                              <w:divBdr>
                                                <w:top w:val="none" w:sz="0" w:space="0" w:color="auto"/>
                                                <w:left w:val="none" w:sz="0" w:space="0" w:color="auto"/>
                                                <w:bottom w:val="none" w:sz="0" w:space="0" w:color="auto"/>
                                                <w:right w:val="none" w:sz="0" w:space="0" w:color="auto"/>
                                              </w:divBdr>
                                              <w:divsChild>
                                                <w:div w:id="386296981">
                                                  <w:marLeft w:val="0"/>
                                                  <w:marRight w:val="0"/>
                                                  <w:marTop w:val="0"/>
                                                  <w:marBottom w:val="0"/>
                                                  <w:divBdr>
                                                    <w:top w:val="none" w:sz="0" w:space="0" w:color="auto"/>
                                                    <w:left w:val="none" w:sz="0" w:space="0" w:color="auto"/>
                                                    <w:bottom w:val="none" w:sz="0" w:space="0" w:color="auto"/>
                                                    <w:right w:val="none" w:sz="0" w:space="0" w:color="auto"/>
                                                  </w:divBdr>
                                                  <w:divsChild>
                                                    <w:div w:id="19285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56448">
                          <w:marLeft w:val="0"/>
                          <w:marRight w:val="0"/>
                          <w:marTop w:val="0"/>
                          <w:marBottom w:val="0"/>
                          <w:divBdr>
                            <w:top w:val="none" w:sz="0" w:space="0" w:color="auto"/>
                            <w:left w:val="none" w:sz="0" w:space="0" w:color="auto"/>
                            <w:bottom w:val="none" w:sz="0" w:space="0" w:color="auto"/>
                            <w:right w:val="none" w:sz="0" w:space="0" w:color="auto"/>
                          </w:divBdr>
                          <w:divsChild>
                            <w:div w:id="79954721">
                              <w:marLeft w:val="0"/>
                              <w:marRight w:val="0"/>
                              <w:marTop w:val="0"/>
                              <w:marBottom w:val="0"/>
                              <w:divBdr>
                                <w:top w:val="none" w:sz="0" w:space="0" w:color="auto"/>
                                <w:left w:val="none" w:sz="0" w:space="0" w:color="auto"/>
                                <w:bottom w:val="none" w:sz="0" w:space="0" w:color="auto"/>
                                <w:right w:val="none" w:sz="0" w:space="0" w:color="auto"/>
                              </w:divBdr>
                              <w:divsChild>
                                <w:div w:id="35931728">
                                  <w:marLeft w:val="0"/>
                                  <w:marRight w:val="0"/>
                                  <w:marTop w:val="0"/>
                                  <w:marBottom w:val="0"/>
                                  <w:divBdr>
                                    <w:top w:val="none" w:sz="0" w:space="0" w:color="auto"/>
                                    <w:left w:val="none" w:sz="0" w:space="0" w:color="auto"/>
                                    <w:bottom w:val="none" w:sz="0" w:space="0" w:color="auto"/>
                                    <w:right w:val="none" w:sz="0" w:space="0" w:color="auto"/>
                                  </w:divBdr>
                                  <w:divsChild>
                                    <w:div w:id="5794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266309">
                          <w:marLeft w:val="0"/>
                          <w:marRight w:val="0"/>
                          <w:marTop w:val="0"/>
                          <w:marBottom w:val="0"/>
                          <w:divBdr>
                            <w:top w:val="none" w:sz="0" w:space="0" w:color="auto"/>
                            <w:left w:val="none" w:sz="0" w:space="0" w:color="auto"/>
                            <w:bottom w:val="none" w:sz="0" w:space="0" w:color="auto"/>
                            <w:right w:val="none" w:sz="0" w:space="0" w:color="auto"/>
                          </w:divBdr>
                          <w:divsChild>
                            <w:div w:id="1820539276">
                              <w:marLeft w:val="0"/>
                              <w:marRight w:val="0"/>
                              <w:marTop w:val="0"/>
                              <w:marBottom w:val="0"/>
                              <w:divBdr>
                                <w:top w:val="none" w:sz="0" w:space="0" w:color="auto"/>
                                <w:left w:val="none" w:sz="0" w:space="0" w:color="auto"/>
                                <w:bottom w:val="none" w:sz="0" w:space="0" w:color="auto"/>
                                <w:right w:val="none" w:sz="0" w:space="0" w:color="auto"/>
                              </w:divBdr>
                              <w:divsChild>
                                <w:div w:id="190151908">
                                  <w:marLeft w:val="0"/>
                                  <w:marRight w:val="0"/>
                                  <w:marTop w:val="0"/>
                                  <w:marBottom w:val="0"/>
                                  <w:divBdr>
                                    <w:top w:val="none" w:sz="0" w:space="0" w:color="auto"/>
                                    <w:left w:val="none" w:sz="0" w:space="0" w:color="auto"/>
                                    <w:bottom w:val="none" w:sz="0" w:space="0" w:color="auto"/>
                                    <w:right w:val="none" w:sz="0" w:space="0" w:color="auto"/>
                                  </w:divBdr>
                                  <w:divsChild>
                                    <w:div w:id="35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1422">
                          <w:marLeft w:val="0"/>
                          <w:marRight w:val="0"/>
                          <w:marTop w:val="0"/>
                          <w:marBottom w:val="0"/>
                          <w:divBdr>
                            <w:top w:val="none" w:sz="0" w:space="0" w:color="auto"/>
                            <w:left w:val="none" w:sz="0" w:space="0" w:color="auto"/>
                            <w:bottom w:val="none" w:sz="0" w:space="0" w:color="auto"/>
                            <w:right w:val="none" w:sz="0" w:space="0" w:color="auto"/>
                          </w:divBdr>
                          <w:divsChild>
                            <w:div w:id="632490126">
                              <w:marLeft w:val="0"/>
                              <w:marRight w:val="0"/>
                              <w:marTop w:val="0"/>
                              <w:marBottom w:val="0"/>
                              <w:divBdr>
                                <w:top w:val="none" w:sz="0" w:space="0" w:color="auto"/>
                                <w:left w:val="none" w:sz="0" w:space="0" w:color="auto"/>
                                <w:bottom w:val="none" w:sz="0" w:space="0" w:color="auto"/>
                                <w:right w:val="none" w:sz="0" w:space="0" w:color="auto"/>
                              </w:divBdr>
                              <w:divsChild>
                                <w:div w:id="1532570685">
                                  <w:marLeft w:val="0"/>
                                  <w:marRight w:val="0"/>
                                  <w:marTop w:val="0"/>
                                  <w:marBottom w:val="0"/>
                                  <w:divBdr>
                                    <w:top w:val="none" w:sz="0" w:space="0" w:color="auto"/>
                                    <w:left w:val="none" w:sz="0" w:space="0" w:color="auto"/>
                                    <w:bottom w:val="none" w:sz="0" w:space="0" w:color="auto"/>
                                    <w:right w:val="none" w:sz="0" w:space="0" w:color="auto"/>
                                  </w:divBdr>
                                  <w:divsChild>
                                    <w:div w:id="609821018">
                                      <w:marLeft w:val="0"/>
                                      <w:marRight w:val="0"/>
                                      <w:marTop w:val="0"/>
                                      <w:marBottom w:val="0"/>
                                      <w:divBdr>
                                        <w:top w:val="none" w:sz="0" w:space="0" w:color="auto"/>
                                        <w:left w:val="none" w:sz="0" w:space="0" w:color="auto"/>
                                        <w:bottom w:val="none" w:sz="0" w:space="0" w:color="auto"/>
                                        <w:right w:val="none" w:sz="0" w:space="0" w:color="auto"/>
                                      </w:divBdr>
                                      <w:divsChild>
                                        <w:div w:id="170678726">
                                          <w:marLeft w:val="0"/>
                                          <w:marRight w:val="0"/>
                                          <w:marTop w:val="0"/>
                                          <w:marBottom w:val="0"/>
                                          <w:divBdr>
                                            <w:top w:val="none" w:sz="0" w:space="0" w:color="auto"/>
                                            <w:left w:val="none" w:sz="0" w:space="0" w:color="auto"/>
                                            <w:bottom w:val="none" w:sz="0" w:space="0" w:color="auto"/>
                                            <w:right w:val="none" w:sz="0" w:space="0" w:color="auto"/>
                                          </w:divBdr>
                                          <w:divsChild>
                                            <w:div w:id="925572765">
                                              <w:marLeft w:val="0"/>
                                              <w:marRight w:val="0"/>
                                              <w:marTop w:val="0"/>
                                              <w:marBottom w:val="0"/>
                                              <w:divBdr>
                                                <w:top w:val="none" w:sz="0" w:space="0" w:color="auto"/>
                                                <w:left w:val="none" w:sz="0" w:space="0" w:color="auto"/>
                                                <w:bottom w:val="none" w:sz="0" w:space="0" w:color="auto"/>
                                                <w:right w:val="none" w:sz="0" w:space="0" w:color="auto"/>
                                              </w:divBdr>
                                              <w:divsChild>
                                                <w:div w:id="1684817266">
                                                  <w:marLeft w:val="0"/>
                                                  <w:marRight w:val="0"/>
                                                  <w:marTop w:val="0"/>
                                                  <w:marBottom w:val="0"/>
                                                  <w:divBdr>
                                                    <w:top w:val="none" w:sz="0" w:space="0" w:color="auto"/>
                                                    <w:left w:val="none" w:sz="0" w:space="0" w:color="auto"/>
                                                    <w:bottom w:val="none" w:sz="0" w:space="0" w:color="auto"/>
                                                    <w:right w:val="none" w:sz="0" w:space="0" w:color="auto"/>
                                                  </w:divBdr>
                                                  <w:divsChild>
                                                    <w:div w:id="8298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8541">
                                      <w:marLeft w:val="0"/>
                                      <w:marRight w:val="0"/>
                                      <w:marTop w:val="0"/>
                                      <w:marBottom w:val="0"/>
                                      <w:divBdr>
                                        <w:top w:val="none" w:sz="0" w:space="0" w:color="auto"/>
                                        <w:left w:val="none" w:sz="0" w:space="0" w:color="auto"/>
                                        <w:bottom w:val="none" w:sz="0" w:space="0" w:color="auto"/>
                                        <w:right w:val="none" w:sz="0" w:space="0" w:color="auto"/>
                                      </w:divBdr>
                                      <w:divsChild>
                                        <w:div w:id="923605396">
                                          <w:marLeft w:val="0"/>
                                          <w:marRight w:val="0"/>
                                          <w:marTop w:val="0"/>
                                          <w:marBottom w:val="0"/>
                                          <w:divBdr>
                                            <w:top w:val="none" w:sz="0" w:space="0" w:color="auto"/>
                                            <w:left w:val="none" w:sz="0" w:space="0" w:color="auto"/>
                                            <w:bottom w:val="none" w:sz="0" w:space="0" w:color="auto"/>
                                            <w:right w:val="none" w:sz="0" w:space="0" w:color="auto"/>
                                          </w:divBdr>
                                          <w:divsChild>
                                            <w:div w:id="505049504">
                                              <w:marLeft w:val="0"/>
                                              <w:marRight w:val="0"/>
                                              <w:marTop w:val="0"/>
                                              <w:marBottom w:val="0"/>
                                              <w:divBdr>
                                                <w:top w:val="none" w:sz="0" w:space="0" w:color="auto"/>
                                                <w:left w:val="none" w:sz="0" w:space="0" w:color="auto"/>
                                                <w:bottom w:val="none" w:sz="0" w:space="0" w:color="auto"/>
                                                <w:right w:val="none" w:sz="0" w:space="0" w:color="auto"/>
                                              </w:divBdr>
                                              <w:divsChild>
                                                <w:div w:id="1826239933">
                                                  <w:marLeft w:val="0"/>
                                                  <w:marRight w:val="0"/>
                                                  <w:marTop w:val="0"/>
                                                  <w:marBottom w:val="0"/>
                                                  <w:divBdr>
                                                    <w:top w:val="none" w:sz="0" w:space="0" w:color="auto"/>
                                                    <w:left w:val="none" w:sz="0" w:space="0" w:color="auto"/>
                                                    <w:bottom w:val="none" w:sz="0" w:space="0" w:color="auto"/>
                                                    <w:right w:val="none" w:sz="0" w:space="0" w:color="auto"/>
                                                  </w:divBdr>
                                                  <w:divsChild>
                                                    <w:div w:id="408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159080">
                          <w:marLeft w:val="0"/>
                          <w:marRight w:val="0"/>
                          <w:marTop w:val="0"/>
                          <w:marBottom w:val="0"/>
                          <w:divBdr>
                            <w:top w:val="none" w:sz="0" w:space="0" w:color="auto"/>
                            <w:left w:val="none" w:sz="0" w:space="0" w:color="auto"/>
                            <w:bottom w:val="none" w:sz="0" w:space="0" w:color="auto"/>
                            <w:right w:val="none" w:sz="0" w:space="0" w:color="auto"/>
                          </w:divBdr>
                          <w:divsChild>
                            <w:div w:id="1838619411">
                              <w:marLeft w:val="0"/>
                              <w:marRight w:val="0"/>
                              <w:marTop w:val="0"/>
                              <w:marBottom w:val="0"/>
                              <w:divBdr>
                                <w:top w:val="none" w:sz="0" w:space="0" w:color="auto"/>
                                <w:left w:val="none" w:sz="0" w:space="0" w:color="auto"/>
                                <w:bottom w:val="none" w:sz="0" w:space="0" w:color="auto"/>
                                <w:right w:val="none" w:sz="0" w:space="0" w:color="auto"/>
                              </w:divBdr>
                              <w:divsChild>
                                <w:div w:id="998194813">
                                  <w:marLeft w:val="0"/>
                                  <w:marRight w:val="0"/>
                                  <w:marTop w:val="0"/>
                                  <w:marBottom w:val="0"/>
                                  <w:divBdr>
                                    <w:top w:val="none" w:sz="0" w:space="0" w:color="auto"/>
                                    <w:left w:val="none" w:sz="0" w:space="0" w:color="auto"/>
                                    <w:bottom w:val="none" w:sz="0" w:space="0" w:color="auto"/>
                                    <w:right w:val="none" w:sz="0" w:space="0" w:color="auto"/>
                                  </w:divBdr>
                                  <w:divsChild>
                                    <w:div w:id="20109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227">
                          <w:marLeft w:val="0"/>
                          <w:marRight w:val="0"/>
                          <w:marTop w:val="0"/>
                          <w:marBottom w:val="0"/>
                          <w:divBdr>
                            <w:top w:val="none" w:sz="0" w:space="0" w:color="auto"/>
                            <w:left w:val="none" w:sz="0" w:space="0" w:color="auto"/>
                            <w:bottom w:val="none" w:sz="0" w:space="0" w:color="auto"/>
                            <w:right w:val="none" w:sz="0" w:space="0" w:color="auto"/>
                          </w:divBdr>
                          <w:divsChild>
                            <w:div w:id="591477280">
                              <w:marLeft w:val="0"/>
                              <w:marRight w:val="0"/>
                              <w:marTop w:val="0"/>
                              <w:marBottom w:val="0"/>
                              <w:divBdr>
                                <w:top w:val="none" w:sz="0" w:space="0" w:color="auto"/>
                                <w:left w:val="none" w:sz="0" w:space="0" w:color="auto"/>
                                <w:bottom w:val="none" w:sz="0" w:space="0" w:color="auto"/>
                                <w:right w:val="none" w:sz="0" w:space="0" w:color="auto"/>
                              </w:divBdr>
                              <w:divsChild>
                                <w:div w:id="676074985">
                                  <w:marLeft w:val="0"/>
                                  <w:marRight w:val="0"/>
                                  <w:marTop w:val="0"/>
                                  <w:marBottom w:val="0"/>
                                  <w:divBdr>
                                    <w:top w:val="none" w:sz="0" w:space="0" w:color="auto"/>
                                    <w:left w:val="none" w:sz="0" w:space="0" w:color="auto"/>
                                    <w:bottom w:val="none" w:sz="0" w:space="0" w:color="auto"/>
                                    <w:right w:val="none" w:sz="0" w:space="0" w:color="auto"/>
                                  </w:divBdr>
                                  <w:divsChild>
                                    <w:div w:id="20575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60839">
                          <w:marLeft w:val="0"/>
                          <w:marRight w:val="0"/>
                          <w:marTop w:val="0"/>
                          <w:marBottom w:val="0"/>
                          <w:divBdr>
                            <w:top w:val="none" w:sz="0" w:space="0" w:color="auto"/>
                            <w:left w:val="none" w:sz="0" w:space="0" w:color="auto"/>
                            <w:bottom w:val="none" w:sz="0" w:space="0" w:color="auto"/>
                            <w:right w:val="none" w:sz="0" w:space="0" w:color="auto"/>
                          </w:divBdr>
                          <w:divsChild>
                            <w:div w:id="2021616819">
                              <w:marLeft w:val="0"/>
                              <w:marRight w:val="0"/>
                              <w:marTop w:val="0"/>
                              <w:marBottom w:val="0"/>
                              <w:divBdr>
                                <w:top w:val="none" w:sz="0" w:space="0" w:color="auto"/>
                                <w:left w:val="none" w:sz="0" w:space="0" w:color="auto"/>
                                <w:bottom w:val="none" w:sz="0" w:space="0" w:color="auto"/>
                                <w:right w:val="none" w:sz="0" w:space="0" w:color="auto"/>
                              </w:divBdr>
                              <w:divsChild>
                                <w:div w:id="1986157244">
                                  <w:marLeft w:val="0"/>
                                  <w:marRight w:val="0"/>
                                  <w:marTop w:val="0"/>
                                  <w:marBottom w:val="0"/>
                                  <w:divBdr>
                                    <w:top w:val="none" w:sz="0" w:space="0" w:color="auto"/>
                                    <w:left w:val="none" w:sz="0" w:space="0" w:color="auto"/>
                                    <w:bottom w:val="none" w:sz="0" w:space="0" w:color="auto"/>
                                    <w:right w:val="none" w:sz="0" w:space="0" w:color="auto"/>
                                  </w:divBdr>
                                  <w:divsChild>
                                    <w:div w:id="1047990271">
                                      <w:marLeft w:val="0"/>
                                      <w:marRight w:val="0"/>
                                      <w:marTop w:val="0"/>
                                      <w:marBottom w:val="0"/>
                                      <w:divBdr>
                                        <w:top w:val="none" w:sz="0" w:space="0" w:color="auto"/>
                                        <w:left w:val="none" w:sz="0" w:space="0" w:color="auto"/>
                                        <w:bottom w:val="none" w:sz="0" w:space="0" w:color="auto"/>
                                        <w:right w:val="none" w:sz="0" w:space="0" w:color="auto"/>
                                      </w:divBdr>
                                      <w:divsChild>
                                        <w:div w:id="1097943490">
                                          <w:marLeft w:val="0"/>
                                          <w:marRight w:val="0"/>
                                          <w:marTop w:val="0"/>
                                          <w:marBottom w:val="0"/>
                                          <w:divBdr>
                                            <w:top w:val="none" w:sz="0" w:space="0" w:color="auto"/>
                                            <w:left w:val="none" w:sz="0" w:space="0" w:color="auto"/>
                                            <w:bottom w:val="none" w:sz="0" w:space="0" w:color="auto"/>
                                            <w:right w:val="none" w:sz="0" w:space="0" w:color="auto"/>
                                          </w:divBdr>
                                          <w:divsChild>
                                            <w:div w:id="1889490445">
                                              <w:marLeft w:val="0"/>
                                              <w:marRight w:val="0"/>
                                              <w:marTop w:val="0"/>
                                              <w:marBottom w:val="0"/>
                                              <w:divBdr>
                                                <w:top w:val="none" w:sz="0" w:space="0" w:color="auto"/>
                                                <w:left w:val="none" w:sz="0" w:space="0" w:color="auto"/>
                                                <w:bottom w:val="none" w:sz="0" w:space="0" w:color="auto"/>
                                                <w:right w:val="none" w:sz="0" w:space="0" w:color="auto"/>
                                              </w:divBdr>
                                              <w:divsChild>
                                                <w:div w:id="1535457203">
                                                  <w:marLeft w:val="0"/>
                                                  <w:marRight w:val="0"/>
                                                  <w:marTop w:val="0"/>
                                                  <w:marBottom w:val="0"/>
                                                  <w:divBdr>
                                                    <w:top w:val="none" w:sz="0" w:space="0" w:color="auto"/>
                                                    <w:left w:val="none" w:sz="0" w:space="0" w:color="auto"/>
                                                    <w:bottom w:val="none" w:sz="0" w:space="0" w:color="auto"/>
                                                    <w:right w:val="none" w:sz="0" w:space="0" w:color="auto"/>
                                                  </w:divBdr>
                                                  <w:divsChild>
                                                    <w:div w:id="16633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866169">
                                      <w:marLeft w:val="0"/>
                                      <w:marRight w:val="0"/>
                                      <w:marTop w:val="0"/>
                                      <w:marBottom w:val="0"/>
                                      <w:divBdr>
                                        <w:top w:val="none" w:sz="0" w:space="0" w:color="auto"/>
                                        <w:left w:val="none" w:sz="0" w:space="0" w:color="auto"/>
                                        <w:bottom w:val="none" w:sz="0" w:space="0" w:color="auto"/>
                                        <w:right w:val="none" w:sz="0" w:space="0" w:color="auto"/>
                                      </w:divBdr>
                                      <w:divsChild>
                                        <w:div w:id="95950616">
                                          <w:marLeft w:val="0"/>
                                          <w:marRight w:val="0"/>
                                          <w:marTop w:val="0"/>
                                          <w:marBottom w:val="0"/>
                                          <w:divBdr>
                                            <w:top w:val="none" w:sz="0" w:space="0" w:color="auto"/>
                                            <w:left w:val="none" w:sz="0" w:space="0" w:color="auto"/>
                                            <w:bottom w:val="none" w:sz="0" w:space="0" w:color="auto"/>
                                            <w:right w:val="none" w:sz="0" w:space="0" w:color="auto"/>
                                          </w:divBdr>
                                          <w:divsChild>
                                            <w:div w:id="80226067">
                                              <w:marLeft w:val="0"/>
                                              <w:marRight w:val="0"/>
                                              <w:marTop w:val="0"/>
                                              <w:marBottom w:val="0"/>
                                              <w:divBdr>
                                                <w:top w:val="none" w:sz="0" w:space="0" w:color="auto"/>
                                                <w:left w:val="none" w:sz="0" w:space="0" w:color="auto"/>
                                                <w:bottom w:val="none" w:sz="0" w:space="0" w:color="auto"/>
                                                <w:right w:val="none" w:sz="0" w:space="0" w:color="auto"/>
                                              </w:divBdr>
                                              <w:divsChild>
                                                <w:div w:id="2118332159">
                                                  <w:marLeft w:val="0"/>
                                                  <w:marRight w:val="0"/>
                                                  <w:marTop w:val="0"/>
                                                  <w:marBottom w:val="0"/>
                                                  <w:divBdr>
                                                    <w:top w:val="none" w:sz="0" w:space="0" w:color="auto"/>
                                                    <w:left w:val="none" w:sz="0" w:space="0" w:color="auto"/>
                                                    <w:bottom w:val="none" w:sz="0" w:space="0" w:color="auto"/>
                                                    <w:right w:val="none" w:sz="0" w:space="0" w:color="auto"/>
                                                  </w:divBdr>
                                                  <w:divsChild>
                                                    <w:div w:id="8719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126510">
                          <w:marLeft w:val="0"/>
                          <w:marRight w:val="0"/>
                          <w:marTop w:val="0"/>
                          <w:marBottom w:val="0"/>
                          <w:divBdr>
                            <w:top w:val="none" w:sz="0" w:space="0" w:color="auto"/>
                            <w:left w:val="none" w:sz="0" w:space="0" w:color="auto"/>
                            <w:bottom w:val="none" w:sz="0" w:space="0" w:color="auto"/>
                            <w:right w:val="none" w:sz="0" w:space="0" w:color="auto"/>
                          </w:divBdr>
                          <w:divsChild>
                            <w:div w:id="1353068785">
                              <w:marLeft w:val="0"/>
                              <w:marRight w:val="0"/>
                              <w:marTop w:val="0"/>
                              <w:marBottom w:val="0"/>
                              <w:divBdr>
                                <w:top w:val="none" w:sz="0" w:space="0" w:color="auto"/>
                                <w:left w:val="none" w:sz="0" w:space="0" w:color="auto"/>
                                <w:bottom w:val="none" w:sz="0" w:space="0" w:color="auto"/>
                                <w:right w:val="none" w:sz="0" w:space="0" w:color="auto"/>
                              </w:divBdr>
                              <w:divsChild>
                                <w:div w:id="766081565">
                                  <w:marLeft w:val="0"/>
                                  <w:marRight w:val="0"/>
                                  <w:marTop w:val="0"/>
                                  <w:marBottom w:val="0"/>
                                  <w:divBdr>
                                    <w:top w:val="none" w:sz="0" w:space="0" w:color="auto"/>
                                    <w:left w:val="none" w:sz="0" w:space="0" w:color="auto"/>
                                    <w:bottom w:val="none" w:sz="0" w:space="0" w:color="auto"/>
                                    <w:right w:val="none" w:sz="0" w:space="0" w:color="auto"/>
                                  </w:divBdr>
                                  <w:divsChild>
                                    <w:div w:id="13326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05966">
                          <w:marLeft w:val="0"/>
                          <w:marRight w:val="0"/>
                          <w:marTop w:val="0"/>
                          <w:marBottom w:val="0"/>
                          <w:divBdr>
                            <w:top w:val="none" w:sz="0" w:space="0" w:color="auto"/>
                            <w:left w:val="none" w:sz="0" w:space="0" w:color="auto"/>
                            <w:bottom w:val="none" w:sz="0" w:space="0" w:color="auto"/>
                            <w:right w:val="none" w:sz="0" w:space="0" w:color="auto"/>
                          </w:divBdr>
                          <w:divsChild>
                            <w:div w:id="1510294651">
                              <w:marLeft w:val="0"/>
                              <w:marRight w:val="0"/>
                              <w:marTop w:val="0"/>
                              <w:marBottom w:val="0"/>
                              <w:divBdr>
                                <w:top w:val="none" w:sz="0" w:space="0" w:color="auto"/>
                                <w:left w:val="none" w:sz="0" w:space="0" w:color="auto"/>
                                <w:bottom w:val="none" w:sz="0" w:space="0" w:color="auto"/>
                                <w:right w:val="none" w:sz="0" w:space="0" w:color="auto"/>
                              </w:divBdr>
                              <w:divsChild>
                                <w:div w:id="226653134">
                                  <w:marLeft w:val="0"/>
                                  <w:marRight w:val="0"/>
                                  <w:marTop w:val="0"/>
                                  <w:marBottom w:val="0"/>
                                  <w:divBdr>
                                    <w:top w:val="none" w:sz="0" w:space="0" w:color="auto"/>
                                    <w:left w:val="none" w:sz="0" w:space="0" w:color="auto"/>
                                    <w:bottom w:val="none" w:sz="0" w:space="0" w:color="auto"/>
                                    <w:right w:val="none" w:sz="0" w:space="0" w:color="auto"/>
                                  </w:divBdr>
                                  <w:divsChild>
                                    <w:div w:id="16478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83727">
                          <w:marLeft w:val="0"/>
                          <w:marRight w:val="0"/>
                          <w:marTop w:val="0"/>
                          <w:marBottom w:val="0"/>
                          <w:divBdr>
                            <w:top w:val="none" w:sz="0" w:space="0" w:color="auto"/>
                            <w:left w:val="none" w:sz="0" w:space="0" w:color="auto"/>
                            <w:bottom w:val="none" w:sz="0" w:space="0" w:color="auto"/>
                            <w:right w:val="none" w:sz="0" w:space="0" w:color="auto"/>
                          </w:divBdr>
                          <w:divsChild>
                            <w:div w:id="1924677837">
                              <w:marLeft w:val="0"/>
                              <w:marRight w:val="0"/>
                              <w:marTop w:val="0"/>
                              <w:marBottom w:val="0"/>
                              <w:divBdr>
                                <w:top w:val="none" w:sz="0" w:space="0" w:color="auto"/>
                                <w:left w:val="none" w:sz="0" w:space="0" w:color="auto"/>
                                <w:bottom w:val="none" w:sz="0" w:space="0" w:color="auto"/>
                                <w:right w:val="none" w:sz="0" w:space="0" w:color="auto"/>
                              </w:divBdr>
                              <w:divsChild>
                                <w:div w:id="215044375">
                                  <w:marLeft w:val="0"/>
                                  <w:marRight w:val="0"/>
                                  <w:marTop w:val="0"/>
                                  <w:marBottom w:val="0"/>
                                  <w:divBdr>
                                    <w:top w:val="none" w:sz="0" w:space="0" w:color="auto"/>
                                    <w:left w:val="none" w:sz="0" w:space="0" w:color="auto"/>
                                    <w:bottom w:val="none" w:sz="0" w:space="0" w:color="auto"/>
                                    <w:right w:val="none" w:sz="0" w:space="0" w:color="auto"/>
                                  </w:divBdr>
                                  <w:divsChild>
                                    <w:div w:id="1336347401">
                                      <w:marLeft w:val="0"/>
                                      <w:marRight w:val="0"/>
                                      <w:marTop w:val="0"/>
                                      <w:marBottom w:val="0"/>
                                      <w:divBdr>
                                        <w:top w:val="none" w:sz="0" w:space="0" w:color="auto"/>
                                        <w:left w:val="none" w:sz="0" w:space="0" w:color="auto"/>
                                        <w:bottom w:val="none" w:sz="0" w:space="0" w:color="auto"/>
                                        <w:right w:val="none" w:sz="0" w:space="0" w:color="auto"/>
                                      </w:divBdr>
                                      <w:divsChild>
                                        <w:div w:id="1523590372">
                                          <w:marLeft w:val="0"/>
                                          <w:marRight w:val="0"/>
                                          <w:marTop w:val="0"/>
                                          <w:marBottom w:val="0"/>
                                          <w:divBdr>
                                            <w:top w:val="none" w:sz="0" w:space="0" w:color="auto"/>
                                            <w:left w:val="none" w:sz="0" w:space="0" w:color="auto"/>
                                            <w:bottom w:val="none" w:sz="0" w:space="0" w:color="auto"/>
                                            <w:right w:val="none" w:sz="0" w:space="0" w:color="auto"/>
                                          </w:divBdr>
                                          <w:divsChild>
                                            <w:div w:id="2097508098">
                                              <w:marLeft w:val="0"/>
                                              <w:marRight w:val="0"/>
                                              <w:marTop w:val="0"/>
                                              <w:marBottom w:val="0"/>
                                              <w:divBdr>
                                                <w:top w:val="none" w:sz="0" w:space="0" w:color="auto"/>
                                                <w:left w:val="none" w:sz="0" w:space="0" w:color="auto"/>
                                                <w:bottom w:val="none" w:sz="0" w:space="0" w:color="auto"/>
                                                <w:right w:val="none" w:sz="0" w:space="0" w:color="auto"/>
                                              </w:divBdr>
                                              <w:divsChild>
                                                <w:div w:id="1113016348">
                                                  <w:marLeft w:val="0"/>
                                                  <w:marRight w:val="0"/>
                                                  <w:marTop w:val="0"/>
                                                  <w:marBottom w:val="0"/>
                                                  <w:divBdr>
                                                    <w:top w:val="none" w:sz="0" w:space="0" w:color="auto"/>
                                                    <w:left w:val="none" w:sz="0" w:space="0" w:color="auto"/>
                                                    <w:bottom w:val="none" w:sz="0" w:space="0" w:color="auto"/>
                                                    <w:right w:val="none" w:sz="0" w:space="0" w:color="auto"/>
                                                  </w:divBdr>
                                                  <w:divsChild>
                                                    <w:div w:id="18748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7363">
                                      <w:marLeft w:val="0"/>
                                      <w:marRight w:val="0"/>
                                      <w:marTop w:val="0"/>
                                      <w:marBottom w:val="0"/>
                                      <w:divBdr>
                                        <w:top w:val="none" w:sz="0" w:space="0" w:color="auto"/>
                                        <w:left w:val="none" w:sz="0" w:space="0" w:color="auto"/>
                                        <w:bottom w:val="none" w:sz="0" w:space="0" w:color="auto"/>
                                        <w:right w:val="none" w:sz="0" w:space="0" w:color="auto"/>
                                      </w:divBdr>
                                      <w:divsChild>
                                        <w:div w:id="1546522822">
                                          <w:marLeft w:val="0"/>
                                          <w:marRight w:val="0"/>
                                          <w:marTop w:val="0"/>
                                          <w:marBottom w:val="0"/>
                                          <w:divBdr>
                                            <w:top w:val="none" w:sz="0" w:space="0" w:color="auto"/>
                                            <w:left w:val="none" w:sz="0" w:space="0" w:color="auto"/>
                                            <w:bottom w:val="none" w:sz="0" w:space="0" w:color="auto"/>
                                            <w:right w:val="none" w:sz="0" w:space="0" w:color="auto"/>
                                          </w:divBdr>
                                          <w:divsChild>
                                            <w:div w:id="360210064">
                                              <w:marLeft w:val="0"/>
                                              <w:marRight w:val="0"/>
                                              <w:marTop w:val="0"/>
                                              <w:marBottom w:val="0"/>
                                              <w:divBdr>
                                                <w:top w:val="none" w:sz="0" w:space="0" w:color="auto"/>
                                                <w:left w:val="none" w:sz="0" w:space="0" w:color="auto"/>
                                                <w:bottom w:val="none" w:sz="0" w:space="0" w:color="auto"/>
                                                <w:right w:val="none" w:sz="0" w:space="0" w:color="auto"/>
                                              </w:divBdr>
                                              <w:divsChild>
                                                <w:div w:id="1632325087">
                                                  <w:marLeft w:val="0"/>
                                                  <w:marRight w:val="0"/>
                                                  <w:marTop w:val="0"/>
                                                  <w:marBottom w:val="0"/>
                                                  <w:divBdr>
                                                    <w:top w:val="none" w:sz="0" w:space="0" w:color="auto"/>
                                                    <w:left w:val="none" w:sz="0" w:space="0" w:color="auto"/>
                                                    <w:bottom w:val="none" w:sz="0" w:space="0" w:color="auto"/>
                                                    <w:right w:val="none" w:sz="0" w:space="0" w:color="auto"/>
                                                  </w:divBdr>
                                                  <w:divsChild>
                                                    <w:div w:id="19024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6272">
                                      <w:marLeft w:val="0"/>
                                      <w:marRight w:val="0"/>
                                      <w:marTop w:val="0"/>
                                      <w:marBottom w:val="0"/>
                                      <w:divBdr>
                                        <w:top w:val="none" w:sz="0" w:space="0" w:color="auto"/>
                                        <w:left w:val="none" w:sz="0" w:space="0" w:color="auto"/>
                                        <w:bottom w:val="none" w:sz="0" w:space="0" w:color="auto"/>
                                        <w:right w:val="none" w:sz="0" w:space="0" w:color="auto"/>
                                      </w:divBdr>
                                      <w:divsChild>
                                        <w:div w:id="1290091552">
                                          <w:marLeft w:val="0"/>
                                          <w:marRight w:val="0"/>
                                          <w:marTop w:val="0"/>
                                          <w:marBottom w:val="0"/>
                                          <w:divBdr>
                                            <w:top w:val="none" w:sz="0" w:space="0" w:color="auto"/>
                                            <w:left w:val="none" w:sz="0" w:space="0" w:color="auto"/>
                                            <w:bottom w:val="none" w:sz="0" w:space="0" w:color="auto"/>
                                            <w:right w:val="none" w:sz="0" w:space="0" w:color="auto"/>
                                          </w:divBdr>
                                          <w:divsChild>
                                            <w:div w:id="1791391240">
                                              <w:marLeft w:val="0"/>
                                              <w:marRight w:val="0"/>
                                              <w:marTop w:val="0"/>
                                              <w:marBottom w:val="0"/>
                                              <w:divBdr>
                                                <w:top w:val="none" w:sz="0" w:space="0" w:color="auto"/>
                                                <w:left w:val="none" w:sz="0" w:space="0" w:color="auto"/>
                                                <w:bottom w:val="none" w:sz="0" w:space="0" w:color="auto"/>
                                                <w:right w:val="none" w:sz="0" w:space="0" w:color="auto"/>
                                              </w:divBdr>
                                              <w:divsChild>
                                                <w:div w:id="1710496769">
                                                  <w:marLeft w:val="0"/>
                                                  <w:marRight w:val="0"/>
                                                  <w:marTop w:val="0"/>
                                                  <w:marBottom w:val="0"/>
                                                  <w:divBdr>
                                                    <w:top w:val="none" w:sz="0" w:space="0" w:color="auto"/>
                                                    <w:left w:val="none" w:sz="0" w:space="0" w:color="auto"/>
                                                    <w:bottom w:val="none" w:sz="0" w:space="0" w:color="auto"/>
                                                    <w:right w:val="none" w:sz="0" w:space="0" w:color="auto"/>
                                                  </w:divBdr>
                                                  <w:divsChild>
                                                    <w:div w:id="10472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338210">
                          <w:marLeft w:val="0"/>
                          <w:marRight w:val="0"/>
                          <w:marTop w:val="0"/>
                          <w:marBottom w:val="0"/>
                          <w:divBdr>
                            <w:top w:val="none" w:sz="0" w:space="0" w:color="auto"/>
                            <w:left w:val="none" w:sz="0" w:space="0" w:color="auto"/>
                            <w:bottom w:val="none" w:sz="0" w:space="0" w:color="auto"/>
                            <w:right w:val="none" w:sz="0" w:space="0" w:color="auto"/>
                          </w:divBdr>
                          <w:divsChild>
                            <w:div w:id="5334119">
                              <w:marLeft w:val="0"/>
                              <w:marRight w:val="0"/>
                              <w:marTop w:val="0"/>
                              <w:marBottom w:val="0"/>
                              <w:divBdr>
                                <w:top w:val="none" w:sz="0" w:space="0" w:color="auto"/>
                                <w:left w:val="none" w:sz="0" w:space="0" w:color="auto"/>
                                <w:bottom w:val="none" w:sz="0" w:space="0" w:color="auto"/>
                                <w:right w:val="none" w:sz="0" w:space="0" w:color="auto"/>
                              </w:divBdr>
                              <w:divsChild>
                                <w:div w:id="655257641">
                                  <w:marLeft w:val="0"/>
                                  <w:marRight w:val="0"/>
                                  <w:marTop w:val="0"/>
                                  <w:marBottom w:val="0"/>
                                  <w:divBdr>
                                    <w:top w:val="none" w:sz="0" w:space="0" w:color="auto"/>
                                    <w:left w:val="none" w:sz="0" w:space="0" w:color="auto"/>
                                    <w:bottom w:val="none" w:sz="0" w:space="0" w:color="auto"/>
                                    <w:right w:val="none" w:sz="0" w:space="0" w:color="auto"/>
                                  </w:divBdr>
                                  <w:divsChild>
                                    <w:div w:id="67730337">
                                      <w:marLeft w:val="0"/>
                                      <w:marRight w:val="0"/>
                                      <w:marTop w:val="0"/>
                                      <w:marBottom w:val="0"/>
                                      <w:divBdr>
                                        <w:top w:val="none" w:sz="0" w:space="0" w:color="auto"/>
                                        <w:left w:val="none" w:sz="0" w:space="0" w:color="auto"/>
                                        <w:bottom w:val="none" w:sz="0" w:space="0" w:color="auto"/>
                                        <w:right w:val="none" w:sz="0" w:space="0" w:color="auto"/>
                                      </w:divBdr>
                                      <w:divsChild>
                                        <w:div w:id="1999536033">
                                          <w:marLeft w:val="0"/>
                                          <w:marRight w:val="0"/>
                                          <w:marTop w:val="0"/>
                                          <w:marBottom w:val="0"/>
                                          <w:divBdr>
                                            <w:top w:val="none" w:sz="0" w:space="0" w:color="auto"/>
                                            <w:left w:val="none" w:sz="0" w:space="0" w:color="auto"/>
                                            <w:bottom w:val="none" w:sz="0" w:space="0" w:color="auto"/>
                                            <w:right w:val="none" w:sz="0" w:space="0" w:color="auto"/>
                                          </w:divBdr>
                                          <w:divsChild>
                                            <w:div w:id="342635260">
                                              <w:marLeft w:val="0"/>
                                              <w:marRight w:val="0"/>
                                              <w:marTop w:val="0"/>
                                              <w:marBottom w:val="0"/>
                                              <w:divBdr>
                                                <w:top w:val="none" w:sz="0" w:space="0" w:color="auto"/>
                                                <w:left w:val="none" w:sz="0" w:space="0" w:color="auto"/>
                                                <w:bottom w:val="none" w:sz="0" w:space="0" w:color="auto"/>
                                                <w:right w:val="none" w:sz="0" w:space="0" w:color="auto"/>
                                              </w:divBdr>
                                              <w:divsChild>
                                                <w:div w:id="1491285129">
                                                  <w:marLeft w:val="0"/>
                                                  <w:marRight w:val="0"/>
                                                  <w:marTop w:val="0"/>
                                                  <w:marBottom w:val="0"/>
                                                  <w:divBdr>
                                                    <w:top w:val="none" w:sz="0" w:space="0" w:color="auto"/>
                                                    <w:left w:val="none" w:sz="0" w:space="0" w:color="auto"/>
                                                    <w:bottom w:val="none" w:sz="0" w:space="0" w:color="auto"/>
                                                    <w:right w:val="none" w:sz="0" w:space="0" w:color="auto"/>
                                                  </w:divBdr>
                                                  <w:divsChild>
                                                    <w:div w:id="16857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89327">
                                      <w:marLeft w:val="0"/>
                                      <w:marRight w:val="0"/>
                                      <w:marTop w:val="0"/>
                                      <w:marBottom w:val="0"/>
                                      <w:divBdr>
                                        <w:top w:val="none" w:sz="0" w:space="0" w:color="auto"/>
                                        <w:left w:val="none" w:sz="0" w:space="0" w:color="auto"/>
                                        <w:bottom w:val="none" w:sz="0" w:space="0" w:color="auto"/>
                                        <w:right w:val="none" w:sz="0" w:space="0" w:color="auto"/>
                                      </w:divBdr>
                                      <w:divsChild>
                                        <w:div w:id="1818103364">
                                          <w:marLeft w:val="0"/>
                                          <w:marRight w:val="0"/>
                                          <w:marTop w:val="0"/>
                                          <w:marBottom w:val="0"/>
                                          <w:divBdr>
                                            <w:top w:val="none" w:sz="0" w:space="0" w:color="auto"/>
                                            <w:left w:val="none" w:sz="0" w:space="0" w:color="auto"/>
                                            <w:bottom w:val="none" w:sz="0" w:space="0" w:color="auto"/>
                                            <w:right w:val="none" w:sz="0" w:space="0" w:color="auto"/>
                                          </w:divBdr>
                                          <w:divsChild>
                                            <w:div w:id="858660252">
                                              <w:marLeft w:val="0"/>
                                              <w:marRight w:val="0"/>
                                              <w:marTop w:val="0"/>
                                              <w:marBottom w:val="0"/>
                                              <w:divBdr>
                                                <w:top w:val="none" w:sz="0" w:space="0" w:color="auto"/>
                                                <w:left w:val="none" w:sz="0" w:space="0" w:color="auto"/>
                                                <w:bottom w:val="none" w:sz="0" w:space="0" w:color="auto"/>
                                                <w:right w:val="none" w:sz="0" w:space="0" w:color="auto"/>
                                              </w:divBdr>
                                              <w:divsChild>
                                                <w:div w:id="182480011">
                                                  <w:marLeft w:val="0"/>
                                                  <w:marRight w:val="0"/>
                                                  <w:marTop w:val="0"/>
                                                  <w:marBottom w:val="0"/>
                                                  <w:divBdr>
                                                    <w:top w:val="none" w:sz="0" w:space="0" w:color="auto"/>
                                                    <w:left w:val="none" w:sz="0" w:space="0" w:color="auto"/>
                                                    <w:bottom w:val="none" w:sz="0" w:space="0" w:color="auto"/>
                                                    <w:right w:val="none" w:sz="0" w:space="0" w:color="auto"/>
                                                  </w:divBdr>
                                                  <w:divsChild>
                                                    <w:div w:id="2290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36830">
                                      <w:marLeft w:val="0"/>
                                      <w:marRight w:val="0"/>
                                      <w:marTop w:val="0"/>
                                      <w:marBottom w:val="0"/>
                                      <w:divBdr>
                                        <w:top w:val="none" w:sz="0" w:space="0" w:color="auto"/>
                                        <w:left w:val="none" w:sz="0" w:space="0" w:color="auto"/>
                                        <w:bottom w:val="none" w:sz="0" w:space="0" w:color="auto"/>
                                        <w:right w:val="none" w:sz="0" w:space="0" w:color="auto"/>
                                      </w:divBdr>
                                      <w:divsChild>
                                        <w:div w:id="105121765">
                                          <w:marLeft w:val="0"/>
                                          <w:marRight w:val="0"/>
                                          <w:marTop w:val="0"/>
                                          <w:marBottom w:val="0"/>
                                          <w:divBdr>
                                            <w:top w:val="none" w:sz="0" w:space="0" w:color="auto"/>
                                            <w:left w:val="none" w:sz="0" w:space="0" w:color="auto"/>
                                            <w:bottom w:val="none" w:sz="0" w:space="0" w:color="auto"/>
                                            <w:right w:val="none" w:sz="0" w:space="0" w:color="auto"/>
                                          </w:divBdr>
                                          <w:divsChild>
                                            <w:div w:id="1080833385">
                                              <w:marLeft w:val="0"/>
                                              <w:marRight w:val="0"/>
                                              <w:marTop w:val="0"/>
                                              <w:marBottom w:val="0"/>
                                              <w:divBdr>
                                                <w:top w:val="none" w:sz="0" w:space="0" w:color="auto"/>
                                                <w:left w:val="none" w:sz="0" w:space="0" w:color="auto"/>
                                                <w:bottom w:val="none" w:sz="0" w:space="0" w:color="auto"/>
                                                <w:right w:val="none" w:sz="0" w:space="0" w:color="auto"/>
                                              </w:divBdr>
                                              <w:divsChild>
                                                <w:div w:id="20785527">
                                                  <w:marLeft w:val="0"/>
                                                  <w:marRight w:val="0"/>
                                                  <w:marTop w:val="0"/>
                                                  <w:marBottom w:val="0"/>
                                                  <w:divBdr>
                                                    <w:top w:val="none" w:sz="0" w:space="0" w:color="auto"/>
                                                    <w:left w:val="none" w:sz="0" w:space="0" w:color="auto"/>
                                                    <w:bottom w:val="none" w:sz="0" w:space="0" w:color="auto"/>
                                                    <w:right w:val="none" w:sz="0" w:space="0" w:color="auto"/>
                                                  </w:divBdr>
                                                  <w:divsChild>
                                                    <w:div w:id="3604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97085">
                          <w:marLeft w:val="0"/>
                          <w:marRight w:val="0"/>
                          <w:marTop w:val="0"/>
                          <w:marBottom w:val="0"/>
                          <w:divBdr>
                            <w:top w:val="none" w:sz="0" w:space="0" w:color="auto"/>
                            <w:left w:val="none" w:sz="0" w:space="0" w:color="auto"/>
                            <w:bottom w:val="none" w:sz="0" w:space="0" w:color="auto"/>
                            <w:right w:val="none" w:sz="0" w:space="0" w:color="auto"/>
                          </w:divBdr>
                          <w:divsChild>
                            <w:div w:id="1047484392">
                              <w:marLeft w:val="0"/>
                              <w:marRight w:val="0"/>
                              <w:marTop w:val="0"/>
                              <w:marBottom w:val="0"/>
                              <w:divBdr>
                                <w:top w:val="none" w:sz="0" w:space="0" w:color="auto"/>
                                <w:left w:val="none" w:sz="0" w:space="0" w:color="auto"/>
                                <w:bottom w:val="none" w:sz="0" w:space="0" w:color="auto"/>
                                <w:right w:val="none" w:sz="0" w:space="0" w:color="auto"/>
                              </w:divBdr>
                              <w:divsChild>
                                <w:div w:id="1472752532">
                                  <w:marLeft w:val="0"/>
                                  <w:marRight w:val="0"/>
                                  <w:marTop w:val="0"/>
                                  <w:marBottom w:val="0"/>
                                  <w:divBdr>
                                    <w:top w:val="none" w:sz="0" w:space="0" w:color="auto"/>
                                    <w:left w:val="none" w:sz="0" w:space="0" w:color="auto"/>
                                    <w:bottom w:val="none" w:sz="0" w:space="0" w:color="auto"/>
                                    <w:right w:val="none" w:sz="0" w:space="0" w:color="auto"/>
                                  </w:divBdr>
                                  <w:divsChild>
                                    <w:div w:id="194958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98115">
                          <w:marLeft w:val="0"/>
                          <w:marRight w:val="0"/>
                          <w:marTop w:val="0"/>
                          <w:marBottom w:val="0"/>
                          <w:divBdr>
                            <w:top w:val="none" w:sz="0" w:space="0" w:color="auto"/>
                            <w:left w:val="none" w:sz="0" w:space="0" w:color="auto"/>
                            <w:bottom w:val="none" w:sz="0" w:space="0" w:color="auto"/>
                            <w:right w:val="none" w:sz="0" w:space="0" w:color="auto"/>
                          </w:divBdr>
                          <w:divsChild>
                            <w:div w:id="1927765083">
                              <w:marLeft w:val="0"/>
                              <w:marRight w:val="0"/>
                              <w:marTop w:val="0"/>
                              <w:marBottom w:val="0"/>
                              <w:divBdr>
                                <w:top w:val="none" w:sz="0" w:space="0" w:color="auto"/>
                                <w:left w:val="none" w:sz="0" w:space="0" w:color="auto"/>
                                <w:bottom w:val="none" w:sz="0" w:space="0" w:color="auto"/>
                                <w:right w:val="none" w:sz="0" w:space="0" w:color="auto"/>
                              </w:divBdr>
                              <w:divsChild>
                                <w:div w:id="566839864">
                                  <w:marLeft w:val="0"/>
                                  <w:marRight w:val="0"/>
                                  <w:marTop w:val="0"/>
                                  <w:marBottom w:val="0"/>
                                  <w:divBdr>
                                    <w:top w:val="none" w:sz="0" w:space="0" w:color="auto"/>
                                    <w:left w:val="none" w:sz="0" w:space="0" w:color="auto"/>
                                    <w:bottom w:val="none" w:sz="0" w:space="0" w:color="auto"/>
                                    <w:right w:val="none" w:sz="0" w:space="0" w:color="auto"/>
                                  </w:divBdr>
                                  <w:divsChild>
                                    <w:div w:id="150561437">
                                      <w:marLeft w:val="0"/>
                                      <w:marRight w:val="0"/>
                                      <w:marTop w:val="0"/>
                                      <w:marBottom w:val="0"/>
                                      <w:divBdr>
                                        <w:top w:val="none" w:sz="0" w:space="0" w:color="auto"/>
                                        <w:left w:val="none" w:sz="0" w:space="0" w:color="auto"/>
                                        <w:bottom w:val="none" w:sz="0" w:space="0" w:color="auto"/>
                                        <w:right w:val="none" w:sz="0" w:space="0" w:color="auto"/>
                                      </w:divBdr>
                                      <w:divsChild>
                                        <w:div w:id="1026639323">
                                          <w:marLeft w:val="0"/>
                                          <w:marRight w:val="0"/>
                                          <w:marTop w:val="0"/>
                                          <w:marBottom w:val="0"/>
                                          <w:divBdr>
                                            <w:top w:val="none" w:sz="0" w:space="0" w:color="auto"/>
                                            <w:left w:val="none" w:sz="0" w:space="0" w:color="auto"/>
                                            <w:bottom w:val="none" w:sz="0" w:space="0" w:color="auto"/>
                                            <w:right w:val="none" w:sz="0" w:space="0" w:color="auto"/>
                                          </w:divBdr>
                                          <w:divsChild>
                                            <w:div w:id="1364984103">
                                              <w:marLeft w:val="0"/>
                                              <w:marRight w:val="0"/>
                                              <w:marTop w:val="0"/>
                                              <w:marBottom w:val="0"/>
                                              <w:divBdr>
                                                <w:top w:val="none" w:sz="0" w:space="0" w:color="auto"/>
                                                <w:left w:val="none" w:sz="0" w:space="0" w:color="auto"/>
                                                <w:bottom w:val="none" w:sz="0" w:space="0" w:color="auto"/>
                                                <w:right w:val="none" w:sz="0" w:space="0" w:color="auto"/>
                                              </w:divBdr>
                                              <w:divsChild>
                                                <w:div w:id="1085104497">
                                                  <w:marLeft w:val="0"/>
                                                  <w:marRight w:val="0"/>
                                                  <w:marTop w:val="0"/>
                                                  <w:marBottom w:val="0"/>
                                                  <w:divBdr>
                                                    <w:top w:val="none" w:sz="0" w:space="0" w:color="auto"/>
                                                    <w:left w:val="none" w:sz="0" w:space="0" w:color="auto"/>
                                                    <w:bottom w:val="none" w:sz="0" w:space="0" w:color="auto"/>
                                                    <w:right w:val="none" w:sz="0" w:space="0" w:color="auto"/>
                                                  </w:divBdr>
                                                  <w:divsChild>
                                                    <w:div w:id="2079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81064">
                                      <w:marLeft w:val="0"/>
                                      <w:marRight w:val="0"/>
                                      <w:marTop w:val="0"/>
                                      <w:marBottom w:val="0"/>
                                      <w:divBdr>
                                        <w:top w:val="none" w:sz="0" w:space="0" w:color="auto"/>
                                        <w:left w:val="none" w:sz="0" w:space="0" w:color="auto"/>
                                        <w:bottom w:val="none" w:sz="0" w:space="0" w:color="auto"/>
                                        <w:right w:val="none" w:sz="0" w:space="0" w:color="auto"/>
                                      </w:divBdr>
                                      <w:divsChild>
                                        <w:div w:id="426657882">
                                          <w:marLeft w:val="0"/>
                                          <w:marRight w:val="0"/>
                                          <w:marTop w:val="0"/>
                                          <w:marBottom w:val="0"/>
                                          <w:divBdr>
                                            <w:top w:val="none" w:sz="0" w:space="0" w:color="auto"/>
                                            <w:left w:val="none" w:sz="0" w:space="0" w:color="auto"/>
                                            <w:bottom w:val="none" w:sz="0" w:space="0" w:color="auto"/>
                                            <w:right w:val="none" w:sz="0" w:space="0" w:color="auto"/>
                                          </w:divBdr>
                                          <w:divsChild>
                                            <w:div w:id="1814328472">
                                              <w:marLeft w:val="0"/>
                                              <w:marRight w:val="0"/>
                                              <w:marTop w:val="0"/>
                                              <w:marBottom w:val="0"/>
                                              <w:divBdr>
                                                <w:top w:val="none" w:sz="0" w:space="0" w:color="auto"/>
                                                <w:left w:val="none" w:sz="0" w:space="0" w:color="auto"/>
                                                <w:bottom w:val="none" w:sz="0" w:space="0" w:color="auto"/>
                                                <w:right w:val="none" w:sz="0" w:space="0" w:color="auto"/>
                                              </w:divBdr>
                                              <w:divsChild>
                                                <w:div w:id="1731079157">
                                                  <w:marLeft w:val="0"/>
                                                  <w:marRight w:val="0"/>
                                                  <w:marTop w:val="0"/>
                                                  <w:marBottom w:val="0"/>
                                                  <w:divBdr>
                                                    <w:top w:val="none" w:sz="0" w:space="0" w:color="auto"/>
                                                    <w:left w:val="none" w:sz="0" w:space="0" w:color="auto"/>
                                                    <w:bottom w:val="none" w:sz="0" w:space="0" w:color="auto"/>
                                                    <w:right w:val="none" w:sz="0" w:space="0" w:color="auto"/>
                                                  </w:divBdr>
                                                  <w:divsChild>
                                                    <w:div w:id="9358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82044">
                          <w:marLeft w:val="0"/>
                          <w:marRight w:val="0"/>
                          <w:marTop w:val="0"/>
                          <w:marBottom w:val="0"/>
                          <w:divBdr>
                            <w:top w:val="none" w:sz="0" w:space="0" w:color="auto"/>
                            <w:left w:val="none" w:sz="0" w:space="0" w:color="auto"/>
                            <w:bottom w:val="none" w:sz="0" w:space="0" w:color="auto"/>
                            <w:right w:val="none" w:sz="0" w:space="0" w:color="auto"/>
                          </w:divBdr>
                          <w:divsChild>
                            <w:div w:id="254216433">
                              <w:marLeft w:val="0"/>
                              <w:marRight w:val="0"/>
                              <w:marTop w:val="0"/>
                              <w:marBottom w:val="0"/>
                              <w:divBdr>
                                <w:top w:val="none" w:sz="0" w:space="0" w:color="auto"/>
                                <w:left w:val="none" w:sz="0" w:space="0" w:color="auto"/>
                                <w:bottom w:val="none" w:sz="0" w:space="0" w:color="auto"/>
                                <w:right w:val="none" w:sz="0" w:space="0" w:color="auto"/>
                              </w:divBdr>
                              <w:divsChild>
                                <w:div w:id="1182932441">
                                  <w:marLeft w:val="0"/>
                                  <w:marRight w:val="0"/>
                                  <w:marTop w:val="0"/>
                                  <w:marBottom w:val="0"/>
                                  <w:divBdr>
                                    <w:top w:val="none" w:sz="0" w:space="0" w:color="auto"/>
                                    <w:left w:val="none" w:sz="0" w:space="0" w:color="auto"/>
                                    <w:bottom w:val="none" w:sz="0" w:space="0" w:color="auto"/>
                                    <w:right w:val="none" w:sz="0" w:space="0" w:color="auto"/>
                                  </w:divBdr>
                                  <w:divsChild>
                                    <w:div w:id="20824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5967">
                          <w:marLeft w:val="0"/>
                          <w:marRight w:val="0"/>
                          <w:marTop w:val="0"/>
                          <w:marBottom w:val="0"/>
                          <w:divBdr>
                            <w:top w:val="none" w:sz="0" w:space="0" w:color="auto"/>
                            <w:left w:val="none" w:sz="0" w:space="0" w:color="auto"/>
                            <w:bottom w:val="none" w:sz="0" w:space="0" w:color="auto"/>
                            <w:right w:val="none" w:sz="0" w:space="0" w:color="auto"/>
                          </w:divBdr>
                          <w:divsChild>
                            <w:div w:id="2072120167">
                              <w:marLeft w:val="0"/>
                              <w:marRight w:val="0"/>
                              <w:marTop w:val="0"/>
                              <w:marBottom w:val="0"/>
                              <w:divBdr>
                                <w:top w:val="none" w:sz="0" w:space="0" w:color="auto"/>
                                <w:left w:val="none" w:sz="0" w:space="0" w:color="auto"/>
                                <w:bottom w:val="none" w:sz="0" w:space="0" w:color="auto"/>
                                <w:right w:val="none" w:sz="0" w:space="0" w:color="auto"/>
                              </w:divBdr>
                              <w:divsChild>
                                <w:div w:id="1439252297">
                                  <w:marLeft w:val="0"/>
                                  <w:marRight w:val="0"/>
                                  <w:marTop w:val="0"/>
                                  <w:marBottom w:val="0"/>
                                  <w:divBdr>
                                    <w:top w:val="none" w:sz="0" w:space="0" w:color="auto"/>
                                    <w:left w:val="none" w:sz="0" w:space="0" w:color="auto"/>
                                    <w:bottom w:val="none" w:sz="0" w:space="0" w:color="auto"/>
                                    <w:right w:val="none" w:sz="0" w:space="0" w:color="auto"/>
                                  </w:divBdr>
                                  <w:divsChild>
                                    <w:div w:id="965739251">
                                      <w:marLeft w:val="0"/>
                                      <w:marRight w:val="0"/>
                                      <w:marTop w:val="0"/>
                                      <w:marBottom w:val="0"/>
                                      <w:divBdr>
                                        <w:top w:val="none" w:sz="0" w:space="0" w:color="auto"/>
                                        <w:left w:val="none" w:sz="0" w:space="0" w:color="auto"/>
                                        <w:bottom w:val="none" w:sz="0" w:space="0" w:color="auto"/>
                                        <w:right w:val="none" w:sz="0" w:space="0" w:color="auto"/>
                                      </w:divBdr>
                                      <w:divsChild>
                                        <w:div w:id="1237011339">
                                          <w:marLeft w:val="0"/>
                                          <w:marRight w:val="0"/>
                                          <w:marTop w:val="0"/>
                                          <w:marBottom w:val="0"/>
                                          <w:divBdr>
                                            <w:top w:val="none" w:sz="0" w:space="0" w:color="auto"/>
                                            <w:left w:val="none" w:sz="0" w:space="0" w:color="auto"/>
                                            <w:bottom w:val="none" w:sz="0" w:space="0" w:color="auto"/>
                                            <w:right w:val="none" w:sz="0" w:space="0" w:color="auto"/>
                                          </w:divBdr>
                                          <w:divsChild>
                                            <w:div w:id="2112629778">
                                              <w:marLeft w:val="0"/>
                                              <w:marRight w:val="0"/>
                                              <w:marTop w:val="0"/>
                                              <w:marBottom w:val="0"/>
                                              <w:divBdr>
                                                <w:top w:val="none" w:sz="0" w:space="0" w:color="auto"/>
                                                <w:left w:val="none" w:sz="0" w:space="0" w:color="auto"/>
                                                <w:bottom w:val="none" w:sz="0" w:space="0" w:color="auto"/>
                                                <w:right w:val="none" w:sz="0" w:space="0" w:color="auto"/>
                                              </w:divBdr>
                                              <w:divsChild>
                                                <w:div w:id="1406607305">
                                                  <w:marLeft w:val="0"/>
                                                  <w:marRight w:val="0"/>
                                                  <w:marTop w:val="0"/>
                                                  <w:marBottom w:val="0"/>
                                                  <w:divBdr>
                                                    <w:top w:val="none" w:sz="0" w:space="0" w:color="auto"/>
                                                    <w:left w:val="none" w:sz="0" w:space="0" w:color="auto"/>
                                                    <w:bottom w:val="none" w:sz="0" w:space="0" w:color="auto"/>
                                                    <w:right w:val="none" w:sz="0" w:space="0" w:color="auto"/>
                                                  </w:divBdr>
                                                  <w:divsChild>
                                                    <w:div w:id="19453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4226">
                                      <w:marLeft w:val="0"/>
                                      <w:marRight w:val="0"/>
                                      <w:marTop w:val="0"/>
                                      <w:marBottom w:val="0"/>
                                      <w:divBdr>
                                        <w:top w:val="none" w:sz="0" w:space="0" w:color="auto"/>
                                        <w:left w:val="none" w:sz="0" w:space="0" w:color="auto"/>
                                        <w:bottom w:val="none" w:sz="0" w:space="0" w:color="auto"/>
                                        <w:right w:val="none" w:sz="0" w:space="0" w:color="auto"/>
                                      </w:divBdr>
                                      <w:divsChild>
                                        <w:div w:id="929507633">
                                          <w:marLeft w:val="0"/>
                                          <w:marRight w:val="0"/>
                                          <w:marTop w:val="0"/>
                                          <w:marBottom w:val="0"/>
                                          <w:divBdr>
                                            <w:top w:val="none" w:sz="0" w:space="0" w:color="auto"/>
                                            <w:left w:val="none" w:sz="0" w:space="0" w:color="auto"/>
                                            <w:bottom w:val="none" w:sz="0" w:space="0" w:color="auto"/>
                                            <w:right w:val="none" w:sz="0" w:space="0" w:color="auto"/>
                                          </w:divBdr>
                                          <w:divsChild>
                                            <w:div w:id="824392916">
                                              <w:marLeft w:val="0"/>
                                              <w:marRight w:val="0"/>
                                              <w:marTop w:val="0"/>
                                              <w:marBottom w:val="0"/>
                                              <w:divBdr>
                                                <w:top w:val="none" w:sz="0" w:space="0" w:color="auto"/>
                                                <w:left w:val="none" w:sz="0" w:space="0" w:color="auto"/>
                                                <w:bottom w:val="none" w:sz="0" w:space="0" w:color="auto"/>
                                                <w:right w:val="none" w:sz="0" w:space="0" w:color="auto"/>
                                              </w:divBdr>
                                              <w:divsChild>
                                                <w:div w:id="58675694">
                                                  <w:marLeft w:val="0"/>
                                                  <w:marRight w:val="0"/>
                                                  <w:marTop w:val="0"/>
                                                  <w:marBottom w:val="0"/>
                                                  <w:divBdr>
                                                    <w:top w:val="none" w:sz="0" w:space="0" w:color="auto"/>
                                                    <w:left w:val="none" w:sz="0" w:space="0" w:color="auto"/>
                                                    <w:bottom w:val="none" w:sz="0" w:space="0" w:color="auto"/>
                                                    <w:right w:val="none" w:sz="0" w:space="0" w:color="auto"/>
                                                  </w:divBdr>
                                                  <w:divsChild>
                                                    <w:div w:id="534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428604">
                                      <w:marLeft w:val="0"/>
                                      <w:marRight w:val="0"/>
                                      <w:marTop w:val="0"/>
                                      <w:marBottom w:val="0"/>
                                      <w:divBdr>
                                        <w:top w:val="none" w:sz="0" w:space="0" w:color="auto"/>
                                        <w:left w:val="none" w:sz="0" w:space="0" w:color="auto"/>
                                        <w:bottom w:val="none" w:sz="0" w:space="0" w:color="auto"/>
                                        <w:right w:val="none" w:sz="0" w:space="0" w:color="auto"/>
                                      </w:divBdr>
                                      <w:divsChild>
                                        <w:div w:id="1691450569">
                                          <w:marLeft w:val="0"/>
                                          <w:marRight w:val="0"/>
                                          <w:marTop w:val="0"/>
                                          <w:marBottom w:val="0"/>
                                          <w:divBdr>
                                            <w:top w:val="none" w:sz="0" w:space="0" w:color="auto"/>
                                            <w:left w:val="none" w:sz="0" w:space="0" w:color="auto"/>
                                            <w:bottom w:val="none" w:sz="0" w:space="0" w:color="auto"/>
                                            <w:right w:val="none" w:sz="0" w:space="0" w:color="auto"/>
                                          </w:divBdr>
                                          <w:divsChild>
                                            <w:div w:id="1016537556">
                                              <w:marLeft w:val="0"/>
                                              <w:marRight w:val="0"/>
                                              <w:marTop w:val="0"/>
                                              <w:marBottom w:val="0"/>
                                              <w:divBdr>
                                                <w:top w:val="none" w:sz="0" w:space="0" w:color="auto"/>
                                                <w:left w:val="none" w:sz="0" w:space="0" w:color="auto"/>
                                                <w:bottom w:val="none" w:sz="0" w:space="0" w:color="auto"/>
                                                <w:right w:val="none" w:sz="0" w:space="0" w:color="auto"/>
                                              </w:divBdr>
                                              <w:divsChild>
                                                <w:div w:id="1205098287">
                                                  <w:marLeft w:val="0"/>
                                                  <w:marRight w:val="0"/>
                                                  <w:marTop w:val="0"/>
                                                  <w:marBottom w:val="0"/>
                                                  <w:divBdr>
                                                    <w:top w:val="none" w:sz="0" w:space="0" w:color="auto"/>
                                                    <w:left w:val="none" w:sz="0" w:space="0" w:color="auto"/>
                                                    <w:bottom w:val="none" w:sz="0" w:space="0" w:color="auto"/>
                                                    <w:right w:val="none" w:sz="0" w:space="0" w:color="auto"/>
                                                  </w:divBdr>
                                                  <w:divsChild>
                                                    <w:div w:id="92511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674895">
                                      <w:marLeft w:val="0"/>
                                      <w:marRight w:val="0"/>
                                      <w:marTop w:val="0"/>
                                      <w:marBottom w:val="0"/>
                                      <w:divBdr>
                                        <w:top w:val="none" w:sz="0" w:space="0" w:color="auto"/>
                                        <w:left w:val="none" w:sz="0" w:space="0" w:color="auto"/>
                                        <w:bottom w:val="none" w:sz="0" w:space="0" w:color="auto"/>
                                        <w:right w:val="none" w:sz="0" w:space="0" w:color="auto"/>
                                      </w:divBdr>
                                      <w:divsChild>
                                        <w:div w:id="686911287">
                                          <w:marLeft w:val="0"/>
                                          <w:marRight w:val="0"/>
                                          <w:marTop w:val="0"/>
                                          <w:marBottom w:val="0"/>
                                          <w:divBdr>
                                            <w:top w:val="none" w:sz="0" w:space="0" w:color="auto"/>
                                            <w:left w:val="none" w:sz="0" w:space="0" w:color="auto"/>
                                            <w:bottom w:val="none" w:sz="0" w:space="0" w:color="auto"/>
                                            <w:right w:val="none" w:sz="0" w:space="0" w:color="auto"/>
                                          </w:divBdr>
                                          <w:divsChild>
                                            <w:div w:id="477843229">
                                              <w:marLeft w:val="0"/>
                                              <w:marRight w:val="0"/>
                                              <w:marTop w:val="0"/>
                                              <w:marBottom w:val="0"/>
                                              <w:divBdr>
                                                <w:top w:val="none" w:sz="0" w:space="0" w:color="auto"/>
                                                <w:left w:val="none" w:sz="0" w:space="0" w:color="auto"/>
                                                <w:bottom w:val="none" w:sz="0" w:space="0" w:color="auto"/>
                                                <w:right w:val="none" w:sz="0" w:space="0" w:color="auto"/>
                                              </w:divBdr>
                                              <w:divsChild>
                                                <w:div w:id="1446541825">
                                                  <w:marLeft w:val="0"/>
                                                  <w:marRight w:val="0"/>
                                                  <w:marTop w:val="0"/>
                                                  <w:marBottom w:val="0"/>
                                                  <w:divBdr>
                                                    <w:top w:val="none" w:sz="0" w:space="0" w:color="auto"/>
                                                    <w:left w:val="none" w:sz="0" w:space="0" w:color="auto"/>
                                                    <w:bottom w:val="none" w:sz="0" w:space="0" w:color="auto"/>
                                                    <w:right w:val="none" w:sz="0" w:space="0" w:color="auto"/>
                                                  </w:divBdr>
                                                  <w:divsChild>
                                                    <w:div w:id="16484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41058">
                          <w:marLeft w:val="0"/>
                          <w:marRight w:val="0"/>
                          <w:marTop w:val="0"/>
                          <w:marBottom w:val="0"/>
                          <w:divBdr>
                            <w:top w:val="none" w:sz="0" w:space="0" w:color="auto"/>
                            <w:left w:val="none" w:sz="0" w:space="0" w:color="auto"/>
                            <w:bottom w:val="none" w:sz="0" w:space="0" w:color="auto"/>
                            <w:right w:val="none" w:sz="0" w:space="0" w:color="auto"/>
                          </w:divBdr>
                          <w:divsChild>
                            <w:div w:id="230240206">
                              <w:marLeft w:val="0"/>
                              <w:marRight w:val="0"/>
                              <w:marTop w:val="0"/>
                              <w:marBottom w:val="0"/>
                              <w:divBdr>
                                <w:top w:val="none" w:sz="0" w:space="0" w:color="auto"/>
                                <w:left w:val="none" w:sz="0" w:space="0" w:color="auto"/>
                                <w:bottom w:val="none" w:sz="0" w:space="0" w:color="auto"/>
                                <w:right w:val="none" w:sz="0" w:space="0" w:color="auto"/>
                              </w:divBdr>
                              <w:divsChild>
                                <w:div w:id="1218131825">
                                  <w:marLeft w:val="0"/>
                                  <w:marRight w:val="0"/>
                                  <w:marTop w:val="0"/>
                                  <w:marBottom w:val="0"/>
                                  <w:divBdr>
                                    <w:top w:val="none" w:sz="0" w:space="0" w:color="auto"/>
                                    <w:left w:val="none" w:sz="0" w:space="0" w:color="auto"/>
                                    <w:bottom w:val="none" w:sz="0" w:space="0" w:color="auto"/>
                                    <w:right w:val="none" w:sz="0" w:space="0" w:color="auto"/>
                                  </w:divBdr>
                                  <w:divsChild>
                                    <w:div w:id="20800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kleutergewijs.wordpress.com/category/blogtype/blog-met-een-inspirerend-voorbeeld/"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newsroom.didactiefonline.nl/uploads/BOEKEN/20190107%20Op%20de%20schouders%20van%20reuzen%20Definitief%20download.pdf" TargetMode="External"/><Relationship Id="rId1" Type="http://schemas.openxmlformats.org/officeDocument/2006/relationships/numbering" Target="numbering.xml"/><Relationship Id="rId6" Type="http://schemas.openxmlformats.org/officeDocument/2006/relationships/hyperlink" Target="https://kleutergewijs.wordpress.com/2019/05/22/5-alternatieve-vormen-van-preteaching/" TargetMode="External"/><Relationship Id="rId11" Type="http://schemas.openxmlformats.org/officeDocument/2006/relationships/image" Target="media/image4.jpeg"/><Relationship Id="rId5" Type="http://schemas.openxmlformats.org/officeDocument/2006/relationships/hyperlink" Target="https://kleutergewijs.wordpress.com/author/helenataelman/" TargetMode="External"/><Relationship Id="rId15" Type="http://schemas.openxmlformats.org/officeDocument/2006/relationships/hyperlink" Target="https://www.nji.nl/nl/Producten-en-diensten/Methodieken-en-instrumenten/Stapprogrammas-en-VVE-Thuis/Programmas/VVE-Thuis-(3-6-jaar)"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google.com/search?safe=active&amp;client=firefox-b&amp;q=meertalige+prentenboeken+Nederlands+jeugdinstituut&amp;spell=1&amp;sa=X&amp;ved=0ahUKEwj6saLIobjeAhWEzqQKHUFdC0YQBQgqKAA&amp;biw=1272&amp;bih=754"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1376</Words>
  <Characters>7568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Tobin</dc:creator>
  <cp:keywords/>
  <dc:description/>
  <cp:lastModifiedBy>Miranda Tobin</cp:lastModifiedBy>
  <cp:revision>3</cp:revision>
  <dcterms:created xsi:type="dcterms:W3CDTF">2021-12-15T12:59:00Z</dcterms:created>
  <dcterms:modified xsi:type="dcterms:W3CDTF">2021-12-15T13:13:00Z</dcterms:modified>
</cp:coreProperties>
</file>